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rsidR="00CB4056" w:rsidRPr="00C921F8" w:rsidRDefault="00CB4056" w:rsidP="00CB4056">
      <w:pPr>
        <w:jc w:val="center"/>
        <w:rPr>
          <w:color w:val="000000" w:themeColor="text1"/>
          <w:sz w:val="44"/>
          <w:szCs w:val="44"/>
        </w:rPr>
      </w:pPr>
      <w:r w:rsidRPr="00C921F8">
        <w:rPr>
          <w:b/>
          <w:color w:val="000000" w:themeColor="text1"/>
          <w:sz w:val="40"/>
          <w:szCs w:val="40"/>
        </w:rPr>
        <w:br/>
      </w:r>
      <w:r w:rsidRPr="00C921F8">
        <w:rPr>
          <w:color w:val="000000" w:themeColor="text1"/>
          <w:sz w:val="40"/>
          <w:szCs w:val="40"/>
        </w:rPr>
        <w:br/>
      </w:r>
      <w:r w:rsidR="0098481B">
        <w:rPr>
          <w:sz w:val="44"/>
          <w:szCs w:val="44"/>
        </w:rPr>
        <w:t xml:space="preserve">Student Name: </w:t>
      </w:r>
      <w:r w:rsidR="00163C8D">
        <w:rPr>
          <w:sz w:val="44"/>
          <w:szCs w:val="44"/>
        </w:rPr>
        <w:t>Vijay Kumar</w:t>
      </w:r>
      <w:r w:rsidR="0098481B">
        <w:rPr>
          <w:sz w:val="44"/>
          <w:szCs w:val="44"/>
        </w:rPr>
        <w:br/>
        <w:t xml:space="preserve">Student ID: </w:t>
      </w:r>
      <w:r w:rsidR="00163C8D">
        <w:rPr>
          <w:sz w:val="44"/>
          <w:szCs w:val="44"/>
        </w:rPr>
        <w:t>DE240243</w:t>
      </w: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rsidR="00AF5ABB" w:rsidRPr="00C921F8" w:rsidRDefault="00AF5ABB">
          <w:pPr>
            <w:pStyle w:val="TOCHeading"/>
            <w:rPr>
              <w:color w:val="000000" w:themeColor="text1"/>
            </w:rPr>
          </w:pPr>
          <w:r w:rsidRPr="00C921F8">
            <w:rPr>
              <w:color w:val="000000" w:themeColor="text1"/>
            </w:rPr>
            <w:t>Contents</w:t>
          </w:r>
        </w:p>
        <w:p w:rsidR="00A365BB" w:rsidRDefault="00A708AA">
          <w:pPr>
            <w:pStyle w:val="TOC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Pr>
                <w:noProof/>
                <w:webHidden/>
              </w:rPr>
              <w:fldChar w:fldCharType="begin"/>
            </w:r>
            <w:r w:rsidR="00A365BB">
              <w:rPr>
                <w:noProof/>
                <w:webHidden/>
              </w:rPr>
              <w:instrText xml:space="preserve"> PAGEREF _Toc214453867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8" w:history="1">
            <w:r w:rsidRPr="002522E8">
              <w:rPr>
                <w:rStyle w:val="Hyperlink"/>
                <w:noProof/>
              </w:rPr>
              <w:t>INTRODUCTION</w:t>
            </w:r>
            <w:r>
              <w:rPr>
                <w:noProof/>
                <w:webHidden/>
              </w:rPr>
              <w:tab/>
            </w:r>
            <w:r w:rsidR="00A708AA">
              <w:rPr>
                <w:noProof/>
                <w:webHidden/>
              </w:rPr>
              <w:fldChar w:fldCharType="begin"/>
            </w:r>
            <w:r>
              <w:rPr>
                <w:noProof/>
                <w:webHidden/>
              </w:rPr>
              <w:instrText xml:space="preserve"> PAGEREF _Toc214453868 \h </w:instrText>
            </w:r>
            <w:r w:rsidR="00A708AA">
              <w:rPr>
                <w:noProof/>
                <w:webHidden/>
              </w:rPr>
            </w:r>
            <w:r w:rsidR="00A708AA">
              <w:rPr>
                <w:noProof/>
                <w:webHidden/>
              </w:rPr>
              <w:fldChar w:fldCharType="separate"/>
            </w:r>
            <w:r>
              <w:rPr>
                <w:noProof/>
                <w:webHidden/>
              </w:rPr>
              <w:t>4</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9" w:history="1">
            <w:r w:rsidRPr="002522E8">
              <w:rPr>
                <w:rStyle w:val="Hyperlink"/>
                <w:noProof/>
              </w:rPr>
              <w:t>LITERATURE REVIEW</w:t>
            </w:r>
            <w:r>
              <w:rPr>
                <w:noProof/>
                <w:webHidden/>
              </w:rPr>
              <w:tab/>
            </w:r>
            <w:r w:rsidR="00A708AA">
              <w:rPr>
                <w:noProof/>
                <w:webHidden/>
              </w:rPr>
              <w:fldChar w:fldCharType="begin"/>
            </w:r>
            <w:r>
              <w:rPr>
                <w:noProof/>
                <w:webHidden/>
              </w:rPr>
              <w:instrText xml:space="preserve"> PAGEREF _Toc214453869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0" w:history="1">
            <w:r w:rsidRPr="002522E8">
              <w:rPr>
                <w:rStyle w:val="Hyperlink"/>
                <w:rFonts w:ascii="Times New Roman" w:eastAsia="Times New Roman" w:hAnsi="Times New Roman" w:cs="Times New Roman"/>
                <w:b/>
                <w:bCs/>
                <w:noProof/>
              </w:rPr>
              <w:t>Instagram as a Source of Travel Inspiration</w:t>
            </w:r>
            <w:r>
              <w:rPr>
                <w:noProof/>
                <w:webHidden/>
              </w:rPr>
              <w:tab/>
            </w:r>
            <w:r w:rsidR="00A708AA">
              <w:rPr>
                <w:noProof/>
                <w:webHidden/>
              </w:rPr>
              <w:fldChar w:fldCharType="begin"/>
            </w:r>
            <w:r>
              <w:rPr>
                <w:noProof/>
                <w:webHidden/>
              </w:rPr>
              <w:instrText xml:space="preserve"> PAGEREF _Toc214453870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1" w:history="1">
            <w:r w:rsidRPr="002522E8">
              <w:rPr>
                <w:rStyle w:val="Hyperlink"/>
                <w:rFonts w:ascii="Times New Roman" w:eastAsia="Times New Roman" w:hAnsi="Times New Roman" w:cs="Times New Roman"/>
                <w:b/>
                <w:bCs/>
                <w:noProof/>
              </w:rPr>
              <w:t>TikTok and Short-Form Travel Content</w:t>
            </w:r>
            <w:r>
              <w:rPr>
                <w:noProof/>
                <w:webHidden/>
              </w:rPr>
              <w:tab/>
            </w:r>
            <w:r w:rsidR="00A708AA">
              <w:rPr>
                <w:noProof/>
                <w:webHidden/>
              </w:rPr>
              <w:fldChar w:fldCharType="begin"/>
            </w:r>
            <w:r>
              <w:rPr>
                <w:noProof/>
                <w:webHidden/>
              </w:rPr>
              <w:instrText xml:space="preserve"> PAGEREF _Toc214453871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2" w:history="1">
            <w:r w:rsidRPr="002522E8">
              <w:rPr>
                <w:rStyle w:val="Hyperlink"/>
                <w:rFonts w:ascii="Times New Roman" w:eastAsia="Times New Roman" w:hAnsi="Times New Roman" w:cs="Times New Roman"/>
                <w:b/>
                <w:bCs/>
                <w:noProof/>
              </w:rPr>
              <w:t>User-Generated Content (UGC)</w:t>
            </w:r>
            <w:r>
              <w:rPr>
                <w:noProof/>
                <w:webHidden/>
              </w:rPr>
              <w:tab/>
            </w:r>
            <w:r w:rsidR="00A708AA">
              <w:rPr>
                <w:noProof/>
                <w:webHidden/>
              </w:rPr>
              <w:fldChar w:fldCharType="begin"/>
            </w:r>
            <w:r>
              <w:rPr>
                <w:noProof/>
                <w:webHidden/>
              </w:rPr>
              <w:instrText xml:space="preserve"> PAGEREF _Toc214453872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3" w:history="1">
            <w:r w:rsidRPr="002522E8">
              <w:rPr>
                <w:rStyle w:val="Hyperlink"/>
                <w:noProof/>
              </w:rPr>
              <w:t>Consumer Behaviour Theories and Social Media Influence</w:t>
            </w:r>
            <w:r>
              <w:rPr>
                <w:noProof/>
                <w:webHidden/>
              </w:rPr>
              <w:tab/>
            </w:r>
            <w:r w:rsidR="00A708AA">
              <w:rPr>
                <w:noProof/>
                <w:webHidden/>
              </w:rPr>
              <w:fldChar w:fldCharType="begin"/>
            </w:r>
            <w:r>
              <w:rPr>
                <w:noProof/>
                <w:webHidden/>
              </w:rPr>
              <w:instrText xml:space="preserve"> PAGEREF _Toc214453873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4" w:history="1">
            <w:r w:rsidRPr="002522E8">
              <w:rPr>
                <w:rStyle w:val="Hyperlink"/>
                <w:noProof/>
              </w:rPr>
              <w:t>Influencer Marketing in Tourism</w:t>
            </w:r>
            <w:r>
              <w:rPr>
                <w:noProof/>
                <w:webHidden/>
              </w:rPr>
              <w:tab/>
            </w:r>
            <w:r w:rsidR="00A708AA">
              <w:rPr>
                <w:noProof/>
                <w:webHidden/>
              </w:rPr>
              <w:fldChar w:fldCharType="begin"/>
            </w:r>
            <w:r>
              <w:rPr>
                <w:noProof/>
                <w:webHidden/>
              </w:rPr>
              <w:instrText xml:space="preserve"> PAGEREF _Toc214453874 \h </w:instrText>
            </w:r>
            <w:r w:rsidR="00A708AA">
              <w:rPr>
                <w:noProof/>
                <w:webHidden/>
              </w:rPr>
            </w:r>
            <w:r w:rsidR="00A708AA">
              <w:rPr>
                <w:noProof/>
                <w:webHidden/>
              </w:rPr>
              <w:fldChar w:fldCharType="separate"/>
            </w:r>
            <w:r>
              <w:rPr>
                <w:noProof/>
                <w:webHidden/>
              </w:rPr>
              <w:t>6</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5" w:history="1">
            <w:r w:rsidRPr="002522E8">
              <w:rPr>
                <w:rStyle w:val="Hyperlink"/>
                <w:noProof/>
              </w:rPr>
              <w:t>The Rise of 'Instagrammable Tourism'</w:t>
            </w:r>
            <w:r>
              <w:rPr>
                <w:noProof/>
                <w:webHidden/>
              </w:rPr>
              <w:tab/>
            </w:r>
            <w:r w:rsidR="00A708AA">
              <w:rPr>
                <w:noProof/>
                <w:webHidden/>
              </w:rPr>
              <w:fldChar w:fldCharType="begin"/>
            </w:r>
            <w:r>
              <w:rPr>
                <w:noProof/>
                <w:webHidden/>
              </w:rPr>
              <w:instrText xml:space="preserve"> PAGEREF _Toc214453875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76" w:history="1">
            <w:r w:rsidRPr="002522E8">
              <w:rPr>
                <w:rStyle w:val="Hyperlink"/>
                <w:noProof/>
              </w:rPr>
              <w:t>METHODOLOGY</w:t>
            </w:r>
            <w:r>
              <w:rPr>
                <w:noProof/>
                <w:webHidden/>
              </w:rPr>
              <w:tab/>
            </w:r>
            <w:r w:rsidR="00A708AA">
              <w:rPr>
                <w:noProof/>
                <w:webHidden/>
              </w:rPr>
              <w:fldChar w:fldCharType="begin"/>
            </w:r>
            <w:r>
              <w:rPr>
                <w:noProof/>
                <w:webHidden/>
              </w:rPr>
              <w:instrText xml:space="preserve"> PAGEREF _Toc214453876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7" w:history="1">
            <w:r w:rsidRPr="002522E8">
              <w:rPr>
                <w:rStyle w:val="Hyperlink"/>
                <w:noProof/>
              </w:rPr>
              <w:t>1. Research Design</w:t>
            </w:r>
            <w:r>
              <w:rPr>
                <w:noProof/>
                <w:webHidden/>
              </w:rPr>
              <w:tab/>
            </w:r>
            <w:r w:rsidR="00A708AA">
              <w:rPr>
                <w:noProof/>
                <w:webHidden/>
              </w:rPr>
              <w:fldChar w:fldCharType="begin"/>
            </w:r>
            <w:r>
              <w:rPr>
                <w:noProof/>
                <w:webHidden/>
              </w:rPr>
              <w:instrText xml:space="preserve"> PAGEREF _Toc214453877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8" w:history="1">
            <w:r w:rsidRPr="002522E8">
              <w:rPr>
                <w:rStyle w:val="Hyperlink"/>
                <w:noProof/>
              </w:rPr>
              <w:t>2. Data Sources</w:t>
            </w:r>
            <w:r>
              <w:rPr>
                <w:noProof/>
                <w:webHidden/>
              </w:rPr>
              <w:tab/>
            </w:r>
            <w:r w:rsidR="00A708AA">
              <w:rPr>
                <w:noProof/>
                <w:webHidden/>
              </w:rPr>
              <w:fldChar w:fldCharType="begin"/>
            </w:r>
            <w:r>
              <w:rPr>
                <w:noProof/>
                <w:webHidden/>
              </w:rPr>
              <w:instrText xml:space="preserve"> PAGEREF _Toc214453878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9" w:history="1">
            <w:r w:rsidRPr="002522E8">
              <w:rPr>
                <w:rStyle w:val="Hyperlink"/>
                <w:noProof/>
              </w:rPr>
              <w:t>3. Data Analysis Approach</w:t>
            </w:r>
            <w:r>
              <w:rPr>
                <w:noProof/>
                <w:webHidden/>
              </w:rPr>
              <w:tab/>
            </w:r>
            <w:r w:rsidR="00A708AA">
              <w:rPr>
                <w:noProof/>
                <w:webHidden/>
              </w:rPr>
              <w:fldChar w:fldCharType="begin"/>
            </w:r>
            <w:r>
              <w:rPr>
                <w:noProof/>
                <w:webHidden/>
              </w:rPr>
              <w:instrText xml:space="preserve"> PAGEREF _Toc214453879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0" w:history="1">
            <w:r w:rsidRPr="002522E8">
              <w:rPr>
                <w:rStyle w:val="Hyperlink"/>
                <w:noProof/>
              </w:rPr>
              <w:t>4. Sampling Strategy</w:t>
            </w:r>
            <w:r>
              <w:rPr>
                <w:noProof/>
                <w:webHidden/>
              </w:rPr>
              <w:tab/>
            </w:r>
            <w:r w:rsidR="00A708AA">
              <w:rPr>
                <w:noProof/>
                <w:webHidden/>
              </w:rPr>
              <w:fldChar w:fldCharType="begin"/>
            </w:r>
            <w:r>
              <w:rPr>
                <w:noProof/>
                <w:webHidden/>
              </w:rPr>
              <w:instrText xml:space="preserve"> PAGEREF _Toc214453880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1" w:history="1">
            <w:r w:rsidRPr="002522E8">
              <w:rPr>
                <w:rStyle w:val="Hyperlink"/>
                <w:noProof/>
              </w:rPr>
              <w:t>5. Ethical Considerations</w:t>
            </w:r>
            <w:r>
              <w:rPr>
                <w:noProof/>
                <w:webHidden/>
              </w:rPr>
              <w:tab/>
            </w:r>
            <w:r w:rsidR="00A708AA">
              <w:rPr>
                <w:noProof/>
                <w:webHidden/>
              </w:rPr>
              <w:fldChar w:fldCharType="begin"/>
            </w:r>
            <w:r>
              <w:rPr>
                <w:noProof/>
                <w:webHidden/>
              </w:rPr>
              <w:instrText xml:space="preserve"> PAGEREF _Toc214453881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82" w:history="1">
            <w:r w:rsidRPr="002522E8">
              <w:rPr>
                <w:rStyle w:val="Hyperlink"/>
                <w:noProof/>
              </w:rPr>
              <w:t>FINDINGS</w:t>
            </w:r>
            <w:r>
              <w:rPr>
                <w:noProof/>
                <w:webHidden/>
              </w:rPr>
              <w:tab/>
            </w:r>
            <w:r w:rsidR="00A708AA">
              <w:rPr>
                <w:noProof/>
                <w:webHidden/>
              </w:rPr>
              <w:fldChar w:fldCharType="begin"/>
            </w:r>
            <w:r>
              <w:rPr>
                <w:noProof/>
                <w:webHidden/>
              </w:rPr>
              <w:instrText xml:space="preserve"> PAGEREF _Toc214453882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3" w:history="1">
            <w:r w:rsidRPr="002522E8">
              <w:rPr>
                <w:rStyle w:val="Hyperlink"/>
                <w:noProof/>
              </w:rPr>
              <w:t>1. Instagram and TikTok as Primary Travel Inspiration Sources</w:t>
            </w:r>
            <w:r>
              <w:rPr>
                <w:noProof/>
                <w:webHidden/>
              </w:rPr>
              <w:tab/>
            </w:r>
            <w:r w:rsidR="00A708AA">
              <w:rPr>
                <w:noProof/>
                <w:webHidden/>
              </w:rPr>
              <w:fldChar w:fldCharType="begin"/>
            </w:r>
            <w:r>
              <w:rPr>
                <w:noProof/>
                <w:webHidden/>
              </w:rPr>
              <w:instrText xml:space="preserve"> PAGEREF _Toc214453883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4" w:history="1">
            <w:r w:rsidRPr="002522E8">
              <w:rPr>
                <w:rStyle w:val="Hyperlink"/>
                <w:noProof/>
              </w:rPr>
              <w:t>a. Immediate Visual Impact</w:t>
            </w:r>
            <w:r>
              <w:rPr>
                <w:noProof/>
                <w:webHidden/>
              </w:rPr>
              <w:tab/>
            </w:r>
            <w:r w:rsidR="00A708AA">
              <w:rPr>
                <w:noProof/>
                <w:webHidden/>
              </w:rPr>
              <w:fldChar w:fldCharType="begin"/>
            </w:r>
            <w:r>
              <w:rPr>
                <w:noProof/>
                <w:webHidden/>
              </w:rPr>
              <w:instrText xml:space="preserve"> PAGEREF _Toc214453884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5" w:history="1">
            <w:r w:rsidRPr="002522E8">
              <w:rPr>
                <w:rStyle w:val="Hyperlink"/>
                <w:noProof/>
              </w:rPr>
              <w:t>b. Algorithm-Driven Discovery</w:t>
            </w:r>
            <w:r>
              <w:rPr>
                <w:noProof/>
                <w:webHidden/>
              </w:rPr>
              <w:tab/>
            </w:r>
            <w:r w:rsidR="00A708AA">
              <w:rPr>
                <w:noProof/>
                <w:webHidden/>
              </w:rPr>
              <w:fldChar w:fldCharType="begin"/>
            </w:r>
            <w:r>
              <w:rPr>
                <w:noProof/>
                <w:webHidden/>
              </w:rPr>
              <w:instrText xml:space="preserve"> PAGEREF _Toc214453885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6" w:history="1">
            <w:r w:rsidRPr="002522E8">
              <w:rPr>
                <w:rStyle w:val="Hyperlink"/>
                <w:noProof/>
              </w:rPr>
              <w:t>2. The Dominance of User-Generated Content (UGC)</w:t>
            </w:r>
            <w:r>
              <w:rPr>
                <w:noProof/>
                <w:webHidden/>
              </w:rPr>
              <w:tab/>
            </w:r>
            <w:r w:rsidR="00A708AA">
              <w:rPr>
                <w:noProof/>
                <w:webHidden/>
              </w:rPr>
              <w:fldChar w:fldCharType="begin"/>
            </w:r>
            <w:r>
              <w:rPr>
                <w:noProof/>
                <w:webHidden/>
              </w:rPr>
              <w:instrText xml:space="preserve"> PAGEREF _Toc214453886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7" w:history="1">
            <w:r w:rsidRPr="002522E8">
              <w:rPr>
                <w:rStyle w:val="Hyperlink"/>
                <w:noProof/>
              </w:rPr>
              <w:t>Key observations include:</w:t>
            </w:r>
            <w:r>
              <w:rPr>
                <w:noProof/>
                <w:webHidden/>
              </w:rPr>
              <w:tab/>
            </w:r>
            <w:r w:rsidR="00A708AA">
              <w:rPr>
                <w:noProof/>
                <w:webHidden/>
              </w:rPr>
              <w:fldChar w:fldCharType="begin"/>
            </w:r>
            <w:r>
              <w:rPr>
                <w:noProof/>
                <w:webHidden/>
              </w:rPr>
              <w:instrText xml:space="preserve"> PAGEREF _Toc214453887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8" w:history="1">
            <w:r w:rsidRPr="002522E8">
              <w:rPr>
                <w:rStyle w:val="Hyperlink"/>
                <w:noProof/>
              </w:rPr>
              <w:t>Why UGC matters:</w:t>
            </w:r>
            <w:r>
              <w:rPr>
                <w:noProof/>
                <w:webHidden/>
              </w:rPr>
              <w:tab/>
            </w:r>
            <w:r w:rsidR="00A708AA">
              <w:rPr>
                <w:noProof/>
                <w:webHidden/>
              </w:rPr>
              <w:fldChar w:fldCharType="begin"/>
            </w:r>
            <w:r>
              <w:rPr>
                <w:noProof/>
                <w:webHidden/>
              </w:rPr>
              <w:instrText xml:space="preserve"> PAGEREF _Toc214453888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9" w:history="1">
            <w:r w:rsidRPr="002522E8">
              <w:rPr>
                <w:rStyle w:val="Hyperlink"/>
                <w:noProof/>
              </w:rPr>
              <w:t>3. The Rise of Short-Form Travel Itineraries</w:t>
            </w:r>
            <w:r>
              <w:rPr>
                <w:noProof/>
                <w:webHidden/>
              </w:rPr>
              <w:tab/>
            </w:r>
            <w:r w:rsidR="00A708AA">
              <w:rPr>
                <w:noProof/>
                <w:webHidden/>
              </w:rPr>
              <w:fldChar w:fldCharType="begin"/>
            </w:r>
            <w:r>
              <w:rPr>
                <w:noProof/>
                <w:webHidden/>
              </w:rPr>
              <w:instrText xml:space="preserve"> PAGEREF _Toc214453889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0" w:history="1">
            <w:r w:rsidRPr="002522E8">
              <w:rPr>
                <w:rStyle w:val="Hyperlink"/>
                <w:noProof/>
              </w:rPr>
              <w:t>4. Social Validation and FOMO as Travel Drivers</w:t>
            </w:r>
            <w:r>
              <w:rPr>
                <w:noProof/>
                <w:webHidden/>
              </w:rPr>
              <w:tab/>
            </w:r>
            <w:r w:rsidR="00A708AA">
              <w:rPr>
                <w:noProof/>
                <w:webHidden/>
              </w:rPr>
              <w:fldChar w:fldCharType="begin"/>
            </w:r>
            <w:r>
              <w:rPr>
                <w:noProof/>
                <w:webHidden/>
              </w:rPr>
              <w:instrText xml:space="preserve"> PAGEREF _Toc214453890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1" w:history="1">
            <w:r w:rsidRPr="002522E8">
              <w:rPr>
                <w:rStyle w:val="Hyperlink"/>
                <w:noProof/>
              </w:rPr>
              <w:t>FOMO (Fear of Missing Out)</w:t>
            </w:r>
            <w:r>
              <w:rPr>
                <w:noProof/>
                <w:webHidden/>
              </w:rPr>
              <w:tab/>
            </w:r>
            <w:r w:rsidR="00A708AA">
              <w:rPr>
                <w:noProof/>
                <w:webHidden/>
              </w:rPr>
              <w:fldChar w:fldCharType="begin"/>
            </w:r>
            <w:r>
              <w:rPr>
                <w:noProof/>
                <w:webHidden/>
              </w:rPr>
              <w:instrText xml:space="preserve"> PAGEREF _Toc214453891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2" w:history="1">
            <w:r w:rsidRPr="002522E8">
              <w:rPr>
                <w:rStyle w:val="Hyperlink"/>
                <w:noProof/>
              </w:rPr>
              <w:t>5. Influencer Marketing Shapes Destination Reputation</w:t>
            </w:r>
            <w:r>
              <w:rPr>
                <w:noProof/>
                <w:webHidden/>
              </w:rPr>
              <w:tab/>
            </w:r>
            <w:r w:rsidR="00A708AA">
              <w:rPr>
                <w:noProof/>
                <w:webHidden/>
              </w:rPr>
              <w:fldChar w:fldCharType="begin"/>
            </w:r>
            <w:r>
              <w:rPr>
                <w:noProof/>
                <w:webHidden/>
              </w:rPr>
              <w:instrText xml:space="preserve"> PAGEREF _Toc214453892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3" w:history="1">
            <w:r w:rsidRPr="002522E8">
              <w:rPr>
                <w:rStyle w:val="Hyperlink"/>
                <w:noProof/>
              </w:rPr>
              <w:t>a. Mega Influencers (1M+ followers)</w:t>
            </w:r>
            <w:r>
              <w:rPr>
                <w:noProof/>
                <w:webHidden/>
              </w:rPr>
              <w:tab/>
            </w:r>
            <w:r w:rsidR="00A708AA">
              <w:rPr>
                <w:noProof/>
                <w:webHidden/>
              </w:rPr>
              <w:fldChar w:fldCharType="begin"/>
            </w:r>
            <w:r>
              <w:rPr>
                <w:noProof/>
                <w:webHidden/>
              </w:rPr>
              <w:instrText xml:space="preserve"> PAGEREF _Toc214453893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4" w:history="1">
            <w:r w:rsidRPr="002522E8">
              <w:rPr>
                <w:rStyle w:val="Hyperlink"/>
                <w:noProof/>
              </w:rPr>
              <w:t>b. Micro Influencers (10k–100k followers)</w:t>
            </w:r>
            <w:r>
              <w:rPr>
                <w:noProof/>
                <w:webHidden/>
              </w:rPr>
              <w:tab/>
            </w:r>
            <w:r w:rsidR="00A708AA">
              <w:rPr>
                <w:noProof/>
                <w:webHidden/>
              </w:rPr>
              <w:fldChar w:fldCharType="begin"/>
            </w:r>
            <w:r>
              <w:rPr>
                <w:noProof/>
                <w:webHidden/>
              </w:rPr>
              <w:instrText xml:space="preserve"> PAGEREF _Toc214453894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5" w:history="1">
            <w:r w:rsidRPr="002522E8">
              <w:rPr>
                <w:rStyle w:val="Hyperlink"/>
                <w:noProof/>
              </w:rPr>
              <w:t>Case Example: Bali</w:t>
            </w:r>
            <w:r>
              <w:rPr>
                <w:noProof/>
                <w:webHidden/>
              </w:rPr>
              <w:tab/>
            </w:r>
            <w:r w:rsidR="00A708AA">
              <w:rPr>
                <w:noProof/>
                <w:webHidden/>
              </w:rPr>
              <w:fldChar w:fldCharType="begin"/>
            </w:r>
            <w:r>
              <w:rPr>
                <w:noProof/>
                <w:webHidden/>
              </w:rPr>
              <w:instrText xml:space="preserve"> PAGEREF _Toc214453895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6" w:history="1">
            <w:r w:rsidRPr="002522E8">
              <w:rPr>
                <w:rStyle w:val="Hyperlink"/>
                <w:noProof/>
              </w:rPr>
              <w:t>6. Viral Trends Can Transform Destinations Overnight</w:t>
            </w:r>
            <w:r>
              <w:rPr>
                <w:noProof/>
                <w:webHidden/>
              </w:rPr>
              <w:tab/>
            </w:r>
            <w:r w:rsidR="00A708AA">
              <w:rPr>
                <w:noProof/>
                <w:webHidden/>
              </w:rPr>
              <w:fldChar w:fldCharType="begin"/>
            </w:r>
            <w:r>
              <w:rPr>
                <w:noProof/>
                <w:webHidden/>
              </w:rPr>
              <w:instrText xml:space="preserve"> PAGEREF _Toc214453896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7" w:history="1">
            <w:r w:rsidRPr="002522E8">
              <w:rPr>
                <w:rStyle w:val="Hyperlink"/>
                <w:noProof/>
              </w:rPr>
              <w:t>7. The Impact of Aesthetic Culture on Tourism Choices</w:t>
            </w:r>
            <w:r>
              <w:rPr>
                <w:noProof/>
                <w:webHidden/>
              </w:rPr>
              <w:tab/>
            </w:r>
            <w:r w:rsidR="00A708AA">
              <w:rPr>
                <w:noProof/>
                <w:webHidden/>
              </w:rPr>
              <w:fldChar w:fldCharType="begin"/>
            </w:r>
            <w:r>
              <w:rPr>
                <w:noProof/>
                <w:webHidden/>
              </w:rPr>
              <w:instrText xml:space="preserve"> PAGEREF _Toc214453897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8" w:history="1">
            <w:r w:rsidRPr="002522E8">
              <w:rPr>
                <w:rStyle w:val="Hyperlink"/>
                <w:noProof/>
              </w:rPr>
              <w:t>8. Trust in Influencer Reviews vs. Brand Advertising</w:t>
            </w:r>
            <w:r>
              <w:rPr>
                <w:noProof/>
                <w:webHidden/>
              </w:rPr>
              <w:tab/>
            </w:r>
            <w:r w:rsidR="00A708AA">
              <w:rPr>
                <w:noProof/>
                <w:webHidden/>
              </w:rPr>
              <w:fldChar w:fldCharType="begin"/>
            </w:r>
            <w:r>
              <w:rPr>
                <w:noProof/>
                <w:webHidden/>
              </w:rPr>
              <w:instrText xml:space="preserve"> PAGEREF _Toc214453898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9" w:history="1">
            <w:r w:rsidRPr="002522E8">
              <w:rPr>
                <w:rStyle w:val="Hyperlink"/>
                <w:noProof/>
              </w:rPr>
              <w:t>9. TikTok as a Tool for Budget Tourism</w:t>
            </w:r>
            <w:r>
              <w:rPr>
                <w:noProof/>
                <w:webHidden/>
              </w:rPr>
              <w:tab/>
            </w:r>
            <w:r w:rsidR="00A708AA">
              <w:rPr>
                <w:noProof/>
                <w:webHidden/>
              </w:rPr>
              <w:fldChar w:fldCharType="begin"/>
            </w:r>
            <w:r>
              <w:rPr>
                <w:noProof/>
                <w:webHidden/>
              </w:rPr>
              <w:instrText xml:space="preserve"> PAGEREF _Toc214453899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0" w:history="1">
            <w:r w:rsidRPr="002522E8">
              <w:rPr>
                <w:rStyle w:val="Hyperlink"/>
                <w:noProof/>
              </w:rPr>
              <w:t>10. Emotional Storytelling Enhances Destination Appeal</w:t>
            </w:r>
            <w:r>
              <w:rPr>
                <w:noProof/>
                <w:webHidden/>
              </w:rPr>
              <w:tab/>
            </w:r>
            <w:r w:rsidR="00A708AA">
              <w:rPr>
                <w:noProof/>
                <w:webHidden/>
              </w:rPr>
              <w:fldChar w:fldCharType="begin"/>
            </w:r>
            <w:r>
              <w:rPr>
                <w:noProof/>
                <w:webHidden/>
              </w:rPr>
              <w:instrText xml:space="preserve"> PAGEREF _Toc214453900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01" w:history="1">
            <w:r w:rsidRPr="002522E8">
              <w:rPr>
                <w:rStyle w:val="Hyperlink"/>
                <w:noProof/>
              </w:rPr>
              <w:t>DISCUSSION</w:t>
            </w:r>
            <w:r>
              <w:rPr>
                <w:noProof/>
                <w:webHidden/>
              </w:rPr>
              <w:tab/>
            </w:r>
            <w:r w:rsidR="00A708AA">
              <w:rPr>
                <w:noProof/>
                <w:webHidden/>
              </w:rPr>
              <w:fldChar w:fldCharType="begin"/>
            </w:r>
            <w:r>
              <w:rPr>
                <w:noProof/>
                <w:webHidden/>
              </w:rPr>
              <w:instrText xml:space="preserve"> PAGEREF _Toc214453901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2" w:history="1">
            <w:r w:rsidRPr="002522E8">
              <w:rPr>
                <w:rStyle w:val="Hyperlink"/>
                <w:noProof/>
              </w:rPr>
              <w:t>1. Social Media as a Psychological Travel Stimulus</w:t>
            </w:r>
            <w:r>
              <w:rPr>
                <w:noProof/>
                <w:webHidden/>
              </w:rPr>
              <w:tab/>
            </w:r>
            <w:r w:rsidR="00A708AA">
              <w:rPr>
                <w:noProof/>
                <w:webHidden/>
              </w:rPr>
              <w:fldChar w:fldCharType="begin"/>
            </w:r>
            <w:r>
              <w:rPr>
                <w:noProof/>
                <w:webHidden/>
              </w:rPr>
              <w:instrText xml:space="preserve"> PAGEREF _Toc214453902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3" w:history="1">
            <w:r w:rsidRPr="002522E8">
              <w:rPr>
                <w:rStyle w:val="Hyperlink"/>
                <w:noProof/>
              </w:rPr>
              <w:t>2. The Persuasive Power of Visuals</w:t>
            </w:r>
            <w:r>
              <w:rPr>
                <w:noProof/>
                <w:webHidden/>
              </w:rPr>
              <w:tab/>
            </w:r>
            <w:r w:rsidR="00A708AA">
              <w:rPr>
                <w:noProof/>
                <w:webHidden/>
              </w:rPr>
              <w:fldChar w:fldCharType="begin"/>
            </w:r>
            <w:r>
              <w:rPr>
                <w:noProof/>
                <w:webHidden/>
              </w:rPr>
              <w:instrText xml:space="preserve"> PAGEREF _Toc214453903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4" w:history="1">
            <w:r w:rsidRPr="002522E8">
              <w:rPr>
                <w:rStyle w:val="Hyperlink"/>
                <w:noProof/>
              </w:rPr>
              <w:t>3. Authenticity vs. Curation</w:t>
            </w:r>
            <w:r>
              <w:rPr>
                <w:noProof/>
                <w:webHidden/>
              </w:rPr>
              <w:tab/>
            </w:r>
            <w:r w:rsidR="00A708AA">
              <w:rPr>
                <w:noProof/>
                <w:webHidden/>
              </w:rPr>
              <w:fldChar w:fldCharType="begin"/>
            </w:r>
            <w:r>
              <w:rPr>
                <w:noProof/>
                <w:webHidden/>
              </w:rPr>
              <w:instrText xml:space="preserve"> PAGEREF _Toc214453904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5" w:history="1">
            <w:r w:rsidRPr="002522E8">
              <w:rPr>
                <w:rStyle w:val="Hyperlink"/>
                <w:noProof/>
              </w:rPr>
              <w:t>4. Influence of Micro vs. Mega Influencers</w:t>
            </w:r>
            <w:r>
              <w:rPr>
                <w:noProof/>
                <w:webHidden/>
              </w:rPr>
              <w:tab/>
            </w:r>
            <w:r w:rsidR="00A708AA">
              <w:rPr>
                <w:noProof/>
                <w:webHidden/>
              </w:rPr>
              <w:fldChar w:fldCharType="begin"/>
            </w:r>
            <w:r>
              <w:rPr>
                <w:noProof/>
                <w:webHidden/>
              </w:rPr>
              <w:instrText xml:space="preserve"> PAGEREF _Toc214453905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6" w:history="1">
            <w:r w:rsidRPr="002522E8">
              <w:rPr>
                <w:rStyle w:val="Hyperlink"/>
                <w:noProof/>
              </w:rPr>
              <w:t>5. Democratization and Globalization of Tourism</w:t>
            </w:r>
            <w:r>
              <w:rPr>
                <w:noProof/>
                <w:webHidden/>
              </w:rPr>
              <w:tab/>
            </w:r>
            <w:r w:rsidR="00A708AA">
              <w:rPr>
                <w:noProof/>
                <w:webHidden/>
              </w:rPr>
              <w:fldChar w:fldCharType="begin"/>
            </w:r>
            <w:r>
              <w:rPr>
                <w:noProof/>
                <w:webHidden/>
              </w:rPr>
              <w:instrText xml:space="preserve"> PAGEREF _Toc214453906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7" w:history="1">
            <w:r w:rsidRPr="002522E8">
              <w:rPr>
                <w:rStyle w:val="Hyperlink"/>
                <w:noProof/>
              </w:rPr>
              <w:t>6. Challenges: Over-Tourism and Sustainability</w:t>
            </w:r>
            <w:r>
              <w:rPr>
                <w:noProof/>
                <w:webHidden/>
              </w:rPr>
              <w:tab/>
            </w:r>
            <w:r w:rsidR="00A708AA">
              <w:rPr>
                <w:noProof/>
                <w:webHidden/>
              </w:rPr>
              <w:fldChar w:fldCharType="begin"/>
            </w:r>
            <w:r>
              <w:rPr>
                <w:noProof/>
                <w:webHidden/>
              </w:rPr>
              <w:instrText xml:space="preserve"> PAGEREF _Toc214453907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8" w:history="1">
            <w:r w:rsidRPr="002522E8">
              <w:rPr>
                <w:rStyle w:val="Hyperlink"/>
                <w:noProof/>
              </w:rPr>
              <w:t>7. The Impact of Emotional Storytelling on Travel Intentions</w:t>
            </w:r>
            <w:r>
              <w:rPr>
                <w:noProof/>
                <w:webHidden/>
              </w:rPr>
              <w:tab/>
            </w:r>
            <w:r w:rsidR="00A708AA">
              <w:rPr>
                <w:noProof/>
                <w:webHidden/>
              </w:rPr>
              <w:fldChar w:fldCharType="begin"/>
            </w:r>
            <w:r>
              <w:rPr>
                <w:noProof/>
                <w:webHidden/>
              </w:rPr>
              <w:instrText xml:space="preserve"> PAGEREF _Toc214453908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9" w:history="1">
            <w:r w:rsidRPr="002522E8">
              <w:rPr>
                <w:rStyle w:val="Hyperlink"/>
                <w:noProof/>
              </w:rPr>
              <w:t>8. Destination Branding Through Aesthetic Culture</w:t>
            </w:r>
            <w:r>
              <w:rPr>
                <w:noProof/>
                <w:webHidden/>
              </w:rPr>
              <w:tab/>
            </w:r>
            <w:r w:rsidR="00A708AA">
              <w:rPr>
                <w:noProof/>
                <w:webHidden/>
              </w:rPr>
              <w:fldChar w:fldCharType="begin"/>
            </w:r>
            <w:r>
              <w:rPr>
                <w:noProof/>
                <w:webHidden/>
              </w:rPr>
              <w:instrText xml:space="preserve"> PAGEREF _Toc214453909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0" w:history="1">
            <w:r w:rsidRPr="002522E8">
              <w:rPr>
                <w:rStyle w:val="Hyperlink"/>
                <w:noProof/>
              </w:rPr>
              <w:t>9. Peer Validation and the Social Reward System</w:t>
            </w:r>
            <w:r>
              <w:rPr>
                <w:noProof/>
                <w:webHidden/>
              </w:rPr>
              <w:tab/>
            </w:r>
            <w:r w:rsidR="00A708AA">
              <w:rPr>
                <w:noProof/>
                <w:webHidden/>
              </w:rPr>
              <w:fldChar w:fldCharType="begin"/>
            </w:r>
            <w:r>
              <w:rPr>
                <w:noProof/>
                <w:webHidden/>
              </w:rPr>
              <w:instrText xml:space="preserve"> PAGEREF _Toc214453910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1" w:history="1">
            <w:r w:rsidRPr="002522E8">
              <w:rPr>
                <w:rStyle w:val="Hyperlink"/>
                <w:noProof/>
              </w:rPr>
              <w:t>10. The Shift Toward “Hyper-Personalized” Travel Experiences</w:t>
            </w:r>
            <w:r>
              <w:rPr>
                <w:noProof/>
                <w:webHidden/>
              </w:rPr>
              <w:tab/>
            </w:r>
            <w:r w:rsidR="00A708AA">
              <w:rPr>
                <w:noProof/>
                <w:webHidden/>
              </w:rPr>
              <w:fldChar w:fldCharType="begin"/>
            </w:r>
            <w:r>
              <w:rPr>
                <w:noProof/>
                <w:webHidden/>
              </w:rPr>
              <w:instrText xml:space="preserve"> PAGEREF _Toc214453911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2" w:history="1">
            <w:r w:rsidRPr="002522E8">
              <w:rPr>
                <w:rStyle w:val="Hyperlink"/>
                <w:noProof/>
              </w:rPr>
              <w:t>CONCLUSION</w:t>
            </w:r>
            <w:r>
              <w:rPr>
                <w:noProof/>
                <w:webHidden/>
              </w:rPr>
              <w:tab/>
            </w:r>
            <w:r w:rsidR="00A708AA">
              <w:rPr>
                <w:noProof/>
                <w:webHidden/>
              </w:rPr>
              <w:fldChar w:fldCharType="begin"/>
            </w:r>
            <w:r>
              <w:rPr>
                <w:noProof/>
                <w:webHidden/>
              </w:rPr>
              <w:instrText xml:space="preserve"> PAGEREF _Toc214453912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3" w:history="1">
            <w:r w:rsidRPr="002522E8">
              <w:rPr>
                <w:rStyle w:val="Hyperlink"/>
                <w:noProof/>
              </w:rPr>
              <w:t>1. Visual platforms dominate modern travel inspiration.</w:t>
            </w:r>
            <w:r>
              <w:rPr>
                <w:noProof/>
                <w:webHidden/>
              </w:rPr>
              <w:tab/>
            </w:r>
            <w:r w:rsidR="00A708AA">
              <w:rPr>
                <w:noProof/>
                <w:webHidden/>
              </w:rPr>
              <w:fldChar w:fldCharType="begin"/>
            </w:r>
            <w:r>
              <w:rPr>
                <w:noProof/>
                <w:webHidden/>
              </w:rPr>
              <w:instrText xml:space="preserve"> PAGEREF _Toc214453913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4" w:history="1">
            <w:r w:rsidRPr="002522E8">
              <w:rPr>
                <w:rStyle w:val="Hyperlink"/>
                <w:noProof/>
              </w:rPr>
              <w:t>2. Consumer behaviour is shaped by psychological triggers.</w:t>
            </w:r>
            <w:r>
              <w:rPr>
                <w:noProof/>
                <w:webHidden/>
              </w:rPr>
              <w:tab/>
            </w:r>
            <w:r w:rsidR="00A708AA">
              <w:rPr>
                <w:noProof/>
                <w:webHidden/>
              </w:rPr>
              <w:fldChar w:fldCharType="begin"/>
            </w:r>
            <w:r>
              <w:rPr>
                <w:noProof/>
                <w:webHidden/>
              </w:rPr>
              <w:instrText xml:space="preserve"> PAGEREF _Toc214453914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5" w:history="1">
            <w:r w:rsidRPr="002522E8">
              <w:rPr>
                <w:rStyle w:val="Hyperlink"/>
                <w:noProof/>
              </w:rPr>
              <w:t>3. UGC and influencers drive trust and authenticity.</w:t>
            </w:r>
            <w:r>
              <w:rPr>
                <w:noProof/>
                <w:webHidden/>
              </w:rPr>
              <w:tab/>
            </w:r>
            <w:r w:rsidR="00A708AA">
              <w:rPr>
                <w:noProof/>
                <w:webHidden/>
              </w:rPr>
              <w:fldChar w:fldCharType="begin"/>
            </w:r>
            <w:r>
              <w:rPr>
                <w:noProof/>
                <w:webHidden/>
              </w:rPr>
              <w:instrText xml:space="preserve"> PAGEREF _Toc214453915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6" w:history="1">
            <w:r w:rsidRPr="002522E8">
              <w:rPr>
                <w:rStyle w:val="Hyperlink"/>
                <w:noProof/>
              </w:rPr>
              <w:t>4. Social media both democratizes and complicates tourism.</w:t>
            </w:r>
            <w:r>
              <w:rPr>
                <w:noProof/>
                <w:webHidden/>
              </w:rPr>
              <w:tab/>
            </w:r>
            <w:r w:rsidR="00A708AA">
              <w:rPr>
                <w:noProof/>
                <w:webHidden/>
              </w:rPr>
              <w:fldChar w:fldCharType="begin"/>
            </w:r>
            <w:r>
              <w:rPr>
                <w:noProof/>
                <w:webHidden/>
              </w:rPr>
              <w:instrText xml:space="preserve"> PAGEREF _Toc214453916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7" w:history="1">
            <w:r w:rsidRPr="002522E8">
              <w:rPr>
                <w:rStyle w:val="Hyperlink"/>
                <w:noProof/>
              </w:rPr>
              <w:t>5. Aesthetic expectations shape travel motivations.</w:t>
            </w:r>
            <w:r>
              <w:rPr>
                <w:noProof/>
                <w:webHidden/>
              </w:rPr>
              <w:tab/>
            </w:r>
            <w:r w:rsidR="00A708AA">
              <w:rPr>
                <w:noProof/>
                <w:webHidden/>
              </w:rPr>
              <w:fldChar w:fldCharType="begin"/>
            </w:r>
            <w:r>
              <w:rPr>
                <w:noProof/>
                <w:webHidden/>
              </w:rPr>
              <w:instrText xml:space="preserve"> PAGEREF _Toc214453917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8" w:history="1">
            <w:r w:rsidRPr="002522E8">
              <w:rPr>
                <w:rStyle w:val="Hyperlink"/>
                <w:noProof/>
              </w:rPr>
              <w:t>6. Ethical, cultural, and environmental concerns must be addressed.</w:t>
            </w:r>
            <w:r>
              <w:rPr>
                <w:noProof/>
                <w:webHidden/>
              </w:rPr>
              <w:tab/>
            </w:r>
            <w:r w:rsidR="00A708AA">
              <w:rPr>
                <w:noProof/>
                <w:webHidden/>
              </w:rPr>
              <w:fldChar w:fldCharType="begin"/>
            </w:r>
            <w:r>
              <w:rPr>
                <w:noProof/>
                <w:webHidden/>
              </w:rPr>
              <w:instrText xml:space="preserve"> PAGEREF _Toc214453918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9" w:history="1">
            <w:r w:rsidRPr="002522E8">
              <w:rPr>
                <w:rStyle w:val="Hyperlink"/>
                <w:noProof/>
              </w:rPr>
              <w:t>REFERENCES</w:t>
            </w:r>
            <w:r>
              <w:rPr>
                <w:noProof/>
                <w:webHidden/>
              </w:rPr>
              <w:tab/>
            </w:r>
            <w:r w:rsidR="00A708AA">
              <w:rPr>
                <w:noProof/>
                <w:webHidden/>
              </w:rPr>
              <w:fldChar w:fldCharType="begin"/>
            </w:r>
            <w:r>
              <w:rPr>
                <w:noProof/>
                <w:webHidden/>
              </w:rPr>
              <w:instrText xml:space="preserve"> PAGEREF _Toc214453919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F5ABB" w:rsidRPr="00C921F8" w:rsidRDefault="00A708AA">
          <w:pPr>
            <w:rPr>
              <w:color w:val="000000" w:themeColor="text1"/>
            </w:rPr>
          </w:pPr>
          <w:r w:rsidRPr="00C921F8">
            <w:rPr>
              <w:color w:val="000000" w:themeColor="text1"/>
            </w:rPr>
            <w:fldChar w:fldCharType="end"/>
          </w:r>
        </w:p>
      </w:sdtContent>
    </w:sdt>
    <w:p w:rsidR="00AF5ABB" w:rsidRPr="00C921F8" w:rsidRDefault="00AF5ABB" w:rsidP="00561CD8">
      <w:pPr>
        <w:pStyle w:val="Heading1"/>
        <w:rPr>
          <w:color w:val="000000" w:themeColor="text1"/>
        </w:rPr>
      </w:pPr>
    </w:p>
    <w:p w:rsidR="00AF5ABB" w:rsidRPr="00C921F8" w:rsidRDefault="00AF5ABB" w:rsidP="00561CD8">
      <w:pPr>
        <w:pStyle w:val="Heading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538C2" w:rsidRPr="00C921F8" w:rsidRDefault="004538C2" w:rsidP="00561CD8">
      <w:pPr>
        <w:pStyle w:val="Heading1"/>
        <w:rPr>
          <w:color w:val="000000" w:themeColor="text1"/>
        </w:rPr>
      </w:pPr>
      <w:bookmarkStart w:id="0" w:name="_Toc214453867"/>
      <w:r w:rsidRPr="00C921F8">
        <w:rPr>
          <w:color w:val="000000" w:themeColor="text1"/>
        </w:rPr>
        <w:lastRenderedPageBreak/>
        <w:t>ABSTRACT</w:t>
      </w:r>
      <w:bookmarkEnd w:id="0"/>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w:t>
      </w:r>
      <w:proofErr w:type="spellStart"/>
      <w:r w:rsidR="00E70B41" w:rsidRPr="00C921F8">
        <w:rPr>
          <w:rFonts w:ascii="Times New Roman" w:eastAsia="Times New Roman" w:hAnsi="Times New Roman" w:cs="Times New Roman"/>
          <w:color w:val="000000" w:themeColor="text1"/>
          <w:sz w:val="24"/>
          <w:szCs w:val="24"/>
          <w:lang w:bidi="hi-IN"/>
        </w:rPr>
        <w:t>behaviour</w:t>
      </w:r>
      <w:proofErr w:type="spellEnd"/>
      <w:r w:rsidR="00E70B41" w:rsidRPr="00C921F8">
        <w:rPr>
          <w:rFonts w:ascii="Times New Roman" w:eastAsia="Times New Roman" w:hAnsi="Times New Roman" w:cs="Times New Roman"/>
          <w:color w:val="000000" w:themeColor="text1"/>
          <w:sz w:val="24"/>
          <w:szCs w:val="24"/>
          <w:lang w:bidi="hi-IN"/>
        </w:rPr>
        <w:t xml:space="preserve">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 xml:space="preserve">this research explores why modern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4538C2" w:rsidP="00561CD8">
      <w:pPr>
        <w:pStyle w:val="Heading1"/>
        <w:rPr>
          <w:color w:val="000000" w:themeColor="text1"/>
        </w:rPr>
      </w:pPr>
      <w:bookmarkStart w:id="1" w:name="_Toc214453868"/>
      <w:r w:rsidRPr="00C921F8">
        <w:rPr>
          <w:color w:val="000000" w:themeColor="text1"/>
        </w:rPr>
        <w:t>INTRODUCTION</w:t>
      </w:r>
      <w:bookmarkEnd w:id="1"/>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with instant, engaging, and highly persuasive content (Jin, 2022).</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 xml:space="preserve">glimpses into destinations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A single viral TikTok video showing a hidden beach, a rooftop café, or a scenic mountain viewpoint can attract thousands of visitors within weeks. Similarly, destination marketing </w:t>
      </w:r>
      <w:proofErr w:type="spellStart"/>
      <w:r w:rsidRPr="00C921F8">
        <w:rPr>
          <w:rFonts w:ascii="Times New Roman" w:eastAsia="Times New Roman" w:hAnsi="Times New Roman" w:cs="Times New Roman"/>
          <w:color w:val="000000" w:themeColor="text1"/>
          <w:sz w:val="24"/>
          <w:szCs w:val="24"/>
          <w:lang w:bidi="hi-IN"/>
        </w:rPr>
        <w:t>organisations</w:t>
      </w:r>
      <w:proofErr w:type="spellEnd"/>
      <w:r w:rsidRPr="00C921F8">
        <w:rPr>
          <w:rFonts w:ascii="Times New Roman" w:eastAsia="Times New Roman" w:hAnsi="Times New Roman" w:cs="Times New Roman"/>
          <w:color w:val="000000" w:themeColor="text1"/>
          <w:sz w:val="24"/>
          <w:szCs w:val="24"/>
          <w:lang w:bidi="hi-IN"/>
        </w:rPr>
        <w:t xml:space="preserve"> (DMOs) strategically collaborate with travel influencers to showcase curated images of “must-visit” places.</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businesses have </w:t>
      </w:r>
      <w:proofErr w:type="spellStart"/>
      <w:r w:rsidRPr="00C921F8">
        <w:rPr>
          <w:rFonts w:ascii="Times New Roman" w:eastAsia="Times New Roman" w:hAnsi="Times New Roman" w:cs="Times New Roman"/>
          <w:color w:val="000000" w:themeColor="text1"/>
          <w:sz w:val="24"/>
          <w:szCs w:val="24"/>
          <w:lang w:bidi="hi-IN"/>
        </w:rPr>
        <w:t>recognised</w:t>
      </w:r>
      <w:proofErr w:type="spellEnd"/>
      <w:r w:rsidRPr="00C921F8">
        <w:rPr>
          <w:rFonts w:ascii="Times New Roman" w:eastAsia="Times New Roman" w:hAnsi="Times New Roman" w:cs="Times New Roman"/>
          <w:color w:val="000000" w:themeColor="text1"/>
          <w:sz w:val="24"/>
          <w:szCs w:val="24"/>
          <w:lang w:bidi="hi-IN"/>
        </w:rPr>
        <w:t xml:space="preserve">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 xml:space="preserve">The purpose of this assignment is to critically </w:t>
      </w:r>
      <w:proofErr w:type="spellStart"/>
      <w:r w:rsidRPr="00C921F8">
        <w:rPr>
          <w:rFonts w:ascii="Times New Roman" w:eastAsia="Times New Roman" w:hAnsi="Times New Roman" w:cs="Times New Roman"/>
          <w:color w:val="000000" w:themeColor="text1"/>
          <w:sz w:val="24"/>
          <w:szCs w:val="24"/>
          <w:lang w:bidi="hi-IN"/>
        </w:rPr>
        <w:t>analyse</w:t>
      </w:r>
      <w:proofErr w:type="spellEnd"/>
      <w:r w:rsidRPr="00C921F8">
        <w:rPr>
          <w:rFonts w:ascii="Times New Roman" w:eastAsia="Times New Roman" w:hAnsi="Times New Roman" w:cs="Times New Roman"/>
          <w:color w:val="000000" w:themeColor="text1"/>
          <w:sz w:val="24"/>
          <w:szCs w:val="24"/>
          <w:lang w:bidi="hi-IN"/>
        </w:rPr>
        <w:t xml:space="preserve"> how Instagram and TikTok influence tourism decision-making, using consumer </w:t>
      </w:r>
      <w:proofErr w:type="spellStart"/>
      <w:r w:rsidRPr="00C921F8">
        <w:rPr>
          <w:rFonts w:ascii="Times New Roman" w:eastAsia="Times New Roman" w:hAnsi="Times New Roman" w:cs="Times New Roman"/>
          <w:color w:val="000000" w:themeColor="text1"/>
          <w:sz w:val="24"/>
          <w:szCs w:val="24"/>
          <w:lang w:bidi="hi-IN"/>
        </w:rPr>
        <w:t>behaviour</w:t>
      </w:r>
      <w:proofErr w:type="spellEnd"/>
      <w:r w:rsidRPr="00C921F8">
        <w:rPr>
          <w:rFonts w:ascii="Times New Roman" w:eastAsia="Times New Roman" w:hAnsi="Times New Roman" w:cs="Times New Roman"/>
          <w:color w:val="000000" w:themeColor="text1"/>
          <w:sz w:val="24"/>
          <w:szCs w:val="24"/>
          <w:lang w:bidi="hi-IN"/>
        </w:rPr>
        <w:t xml:space="preserve"> theories and real-world examples. The paper aims to demonstrate that social media is not merely a promotional tool but a powerful psychological and cultural force shaping global travel trends.</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561CD8" w:rsidP="00561CD8">
      <w:pPr>
        <w:pStyle w:val="Heading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The literature on digital tourism highlights the increasing dominance of social media in travel communication.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w:t>
      </w:r>
      <w:proofErr w:type="spellStart"/>
      <w:r w:rsidRPr="00C921F8">
        <w:rPr>
          <w:rFonts w:ascii="Times New Roman" w:eastAsia="Times New Roman" w:hAnsi="Times New Roman" w:cs="Times New Roman"/>
          <w:color w:val="000000" w:themeColor="text1"/>
          <w:sz w:val="24"/>
          <w:szCs w:val="24"/>
          <w:lang w:bidi="hi-IN"/>
        </w:rPr>
        <w:t>emphasise</w:t>
      </w:r>
      <w:proofErr w:type="spellEnd"/>
      <w:r w:rsidRPr="00C921F8">
        <w:rPr>
          <w:rFonts w:ascii="Times New Roman" w:eastAsia="Times New Roman" w:hAnsi="Times New Roman" w:cs="Times New Roman"/>
          <w:color w:val="000000" w:themeColor="text1"/>
          <w:sz w:val="24"/>
          <w:szCs w:val="24"/>
          <w:lang w:bidi="hi-IN"/>
        </w:rPr>
        <w:t xml:space="preserve">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w:t>
      </w:r>
      <w:proofErr w:type="spellStart"/>
      <w:r w:rsidRPr="00C921F8">
        <w:rPr>
          <w:rFonts w:ascii="Times New Roman" w:eastAsia="Times New Roman" w:hAnsi="Times New Roman" w:cs="Times New Roman"/>
          <w:color w:val="000000" w:themeColor="text1"/>
          <w:sz w:val="24"/>
          <w:szCs w:val="24"/>
          <w:lang w:bidi="hi-IN"/>
        </w:rPr>
        <w:t>Instagrammability</w:t>
      </w:r>
      <w:proofErr w:type="spellEnd"/>
      <w:r w:rsidRPr="00C921F8">
        <w:rPr>
          <w:rFonts w:ascii="Times New Roman" w:eastAsia="Times New Roman" w:hAnsi="Times New Roman" w:cs="Times New Roman"/>
          <w:color w:val="000000" w:themeColor="text1"/>
          <w:sz w:val="24"/>
          <w:szCs w:val="24"/>
          <w:lang w:bidi="hi-IN"/>
        </w:rPr>
        <w:t xml:space="preserve">”—how visually attractive a place is for posting—has become a top factor in choosing destinations, especially among younger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(Fotis, 2020). Destinations like Santorini, Paris, Cappadocia, and </w:t>
      </w:r>
      <w:proofErr w:type="spellStart"/>
      <w:r w:rsidRPr="00C921F8">
        <w:rPr>
          <w:rFonts w:ascii="Times New Roman" w:eastAsia="Times New Roman" w:hAnsi="Times New Roman" w:cs="Times New Roman"/>
          <w:color w:val="000000" w:themeColor="text1"/>
          <w:sz w:val="24"/>
          <w:szCs w:val="24"/>
          <w:lang w:bidi="hi-IN"/>
        </w:rPr>
        <w:t>Ubud</w:t>
      </w:r>
      <w:proofErr w:type="spellEnd"/>
      <w:r w:rsidRPr="00C921F8">
        <w:rPr>
          <w:rFonts w:ascii="Times New Roman" w:eastAsia="Times New Roman" w:hAnsi="Times New Roman" w:cs="Times New Roman"/>
          <w:color w:val="000000" w:themeColor="text1"/>
          <w:sz w:val="24"/>
          <w:szCs w:val="24"/>
          <w:lang w:bidi="hi-IN"/>
        </w:rPr>
        <w:t xml:space="preserve"> have seen dramatic tourism growth linked directly to Instagram trends.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UGC is widely considered more trustworthy than brand-generated content (Ayeh, 2015). Research indicates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perceive peer reviews, personal photos, and amateur videos as more authentic, thus more persuasive. Instagram posts tagged by real visitors and TikTok travel vlogs offer diverse, experience-based insights that reduce perceived risk.</w:t>
      </w:r>
    </w:p>
    <w:p w:rsidR="004538C2" w:rsidRPr="00C921F8" w:rsidRDefault="004538C2" w:rsidP="004538C2">
      <w:pPr>
        <w:rPr>
          <w:color w:val="000000" w:themeColor="text1"/>
        </w:rPr>
      </w:pPr>
    </w:p>
    <w:p w:rsidR="004538C2" w:rsidRPr="00C921F8" w:rsidRDefault="004538C2" w:rsidP="004538C2">
      <w:pPr>
        <w:pStyle w:val="Heading3"/>
        <w:rPr>
          <w:color w:val="000000" w:themeColor="text1"/>
        </w:rPr>
      </w:pPr>
      <w:bookmarkStart w:id="6" w:name="_Toc214453873"/>
      <w:r w:rsidRPr="00C921F8">
        <w:rPr>
          <w:rStyle w:val="Strong"/>
          <w:b/>
          <w:bCs/>
          <w:color w:val="000000" w:themeColor="text1"/>
        </w:rPr>
        <w:t xml:space="preserve">Consumer </w:t>
      </w:r>
      <w:proofErr w:type="spellStart"/>
      <w:r w:rsidRPr="00C921F8">
        <w:rPr>
          <w:rStyle w:val="Strong"/>
          <w:b/>
          <w:bCs/>
          <w:color w:val="000000" w:themeColor="text1"/>
        </w:rPr>
        <w:t>Behaviour</w:t>
      </w:r>
      <w:proofErr w:type="spellEnd"/>
      <w:r w:rsidRPr="00C921F8">
        <w:rPr>
          <w:rStyle w:val="Strong"/>
          <w:b/>
          <w:bCs/>
          <w:color w:val="000000" w:themeColor="text1"/>
        </w:rPr>
        <w:t xml:space="preserve"> Theories and Social Media Influence</w:t>
      </w:r>
      <w:bookmarkEnd w:id="6"/>
    </w:p>
    <w:p w:rsidR="004538C2" w:rsidRPr="00C921F8" w:rsidRDefault="004538C2" w:rsidP="004538C2">
      <w:pPr>
        <w:pStyle w:val="NormalWeb"/>
        <w:rPr>
          <w:color w:val="000000" w:themeColor="text1"/>
        </w:rPr>
      </w:pPr>
      <w:r w:rsidRPr="00C921F8">
        <w:rPr>
          <w:color w:val="000000" w:themeColor="text1"/>
        </w:rPr>
        <w:lastRenderedPageBreak/>
        <w:t xml:space="preserve">Understanding how Instagram and TikTok affect tourism requires a theoretical foundation grounded in consumer </w:t>
      </w:r>
      <w:proofErr w:type="spellStart"/>
      <w:r w:rsidRPr="00C921F8">
        <w:rPr>
          <w:color w:val="000000" w:themeColor="text1"/>
        </w:rPr>
        <w:t>behaviour</w:t>
      </w:r>
      <w:proofErr w:type="spellEnd"/>
      <w:r w:rsidRPr="00C921F8">
        <w:rPr>
          <w:color w:val="000000" w:themeColor="text1"/>
        </w:rPr>
        <w:t>. Several frameworks help explain why users are influenced by visual content and peer recommendations online.</w:t>
      </w:r>
    </w:p>
    <w:p w:rsidR="004538C2" w:rsidRPr="00C921F8" w:rsidRDefault="004538C2" w:rsidP="004538C2">
      <w:pPr>
        <w:pStyle w:val="Heading4"/>
        <w:rPr>
          <w:color w:val="000000" w:themeColor="text1"/>
        </w:rPr>
      </w:pPr>
      <w:r w:rsidRPr="00C921F8">
        <w:rPr>
          <w:rStyle w:val="Strong"/>
          <w:b/>
          <w:bCs/>
          <w:color w:val="000000" w:themeColor="text1"/>
        </w:rPr>
        <w:t>1. Theory of Planned Behavior (TPB)</w:t>
      </w:r>
    </w:p>
    <w:p w:rsidR="004538C2" w:rsidRPr="00C921F8" w:rsidRDefault="004538C2" w:rsidP="004538C2">
      <w:pPr>
        <w:pStyle w:val="NormalWeb"/>
        <w:rPr>
          <w:color w:val="000000" w:themeColor="text1"/>
        </w:rPr>
      </w:pPr>
      <w:r w:rsidRPr="00C921F8">
        <w:rPr>
          <w:color w:val="000000" w:themeColor="text1"/>
        </w:rPr>
        <w:t>Ajzen’s (1991) Theory of Planned Behavior explains that travel decisions are shaped by three factors:</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Attitudes</w:t>
      </w:r>
      <w:r w:rsidRPr="00C921F8">
        <w:rPr>
          <w:color w:val="000000" w:themeColor="text1"/>
        </w:rPr>
        <w:t xml:space="preserve"> toward the destination</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Subjective norms</w:t>
      </w:r>
      <w:r w:rsidRPr="00C921F8">
        <w:rPr>
          <w:color w:val="000000" w:themeColor="text1"/>
        </w:rPr>
        <w:t>, such as social approval</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or how easy it is to undertake the trip</w:t>
      </w:r>
    </w:p>
    <w:p w:rsidR="004538C2" w:rsidRPr="00C921F8" w:rsidRDefault="004538C2" w:rsidP="004538C2">
      <w:pPr>
        <w:pStyle w:val="NormalWeb"/>
        <w:rPr>
          <w:color w:val="000000" w:themeColor="text1"/>
        </w:rPr>
      </w:pPr>
      <w:r w:rsidRPr="00C921F8">
        <w:rPr>
          <w:color w:val="000000" w:themeColor="text1"/>
        </w:rPr>
        <w:t>Instagram and TikTok reinforce these three components strongly. For instance:</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Reels showing beautiful beaches shape </w:t>
      </w:r>
      <w:r w:rsidRPr="00C921F8">
        <w:rPr>
          <w:rStyle w:val="Strong"/>
          <w:color w:val="000000" w:themeColor="text1"/>
        </w:rPr>
        <w:t>positive attitudes</w:t>
      </w:r>
      <w:r w:rsidRPr="00C921F8">
        <w:rPr>
          <w:color w:val="000000" w:themeColor="text1"/>
        </w:rPr>
        <w:t>.</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Viral challenges (e.g., “Bali swing photos”) shape </w:t>
      </w:r>
      <w:r w:rsidRPr="00C921F8">
        <w:rPr>
          <w:rStyle w:val="Strong"/>
          <w:color w:val="000000" w:themeColor="text1"/>
        </w:rPr>
        <w:t>subjective norms</w:t>
      </w:r>
      <w:r w:rsidRPr="00C921F8">
        <w:rPr>
          <w:color w:val="000000" w:themeColor="text1"/>
        </w:rPr>
        <w:t>, making certain destinations feel socially essential.</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Travel hacks and itinerary videos increase </w:t>
      </w:r>
      <w:r w:rsidRPr="00C921F8">
        <w:rPr>
          <w:rStyle w:val="Strong"/>
          <w:color w:val="000000" w:themeColor="text1"/>
        </w:rPr>
        <w:t>perceived control</w:t>
      </w:r>
      <w:r w:rsidRPr="00C921F8">
        <w:rPr>
          <w:color w:val="000000" w:themeColor="text1"/>
        </w:rPr>
        <w:t>, making travel seem simple and achievable.</w:t>
      </w:r>
    </w:p>
    <w:p w:rsidR="004538C2" w:rsidRPr="00C921F8" w:rsidRDefault="004538C2" w:rsidP="004538C2">
      <w:pPr>
        <w:pStyle w:val="NormalWeb"/>
        <w:rPr>
          <w:color w:val="000000" w:themeColor="text1"/>
        </w:rPr>
      </w:pPr>
      <w:r w:rsidRPr="00C921F8">
        <w:rPr>
          <w:color w:val="000000" w:themeColor="text1"/>
        </w:rPr>
        <w:t xml:space="preserve">Thus, platforms directly influence intentions that lead to actual travel </w:t>
      </w:r>
      <w:proofErr w:type="spellStart"/>
      <w:r w:rsidRPr="00C921F8">
        <w:rPr>
          <w:color w:val="000000" w:themeColor="text1"/>
        </w:rPr>
        <w:t>behaviour</w:t>
      </w:r>
      <w:proofErr w:type="spellEnd"/>
      <w:r w:rsidRPr="00C921F8">
        <w:rPr>
          <w:color w:val="000000" w:themeColor="text1"/>
        </w:rPr>
        <w:t xml:space="preserve"> (Prada, 2021).</w:t>
      </w:r>
    </w:p>
    <w:p w:rsidR="004538C2" w:rsidRPr="00C921F8" w:rsidRDefault="004538C2" w:rsidP="004538C2">
      <w:pPr>
        <w:pStyle w:val="Heading4"/>
        <w:rPr>
          <w:color w:val="000000" w:themeColor="text1"/>
        </w:rPr>
      </w:pPr>
      <w:r w:rsidRPr="00C921F8">
        <w:rPr>
          <w:rStyle w:val="Strong"/>
          <w:b/>
          <w:bCs/>
          <w:color w:val="000000" w:themeColor="text1"/>
        </w:rPr>
        <w:t>2. Social Learning Theory</w:t>
      </w:r>
    </w:p>
    <w:p w:rsidR="004538C2" w:rsidRPr="00C921F8" w:rsidRDefault="004538C2" w:rsidP="004538C2">
      <w:pPr>
        <w:pStyle w:val="NormalWeb"/>
        <w:rPr>
          <w:color w:val="000000" w:themeColor="text1"/>
        </w:rPr>
      </w:pPr>
      <w:r w:rsidRPr="00C921F8">
        <w:rPr>
          <w:color w:val="000000" w:themeColor="text1"/>
        </w:rPr>
        <w:t xml:space="preserve">Bandura’s Social Learning Theory (1977) suggests individuals learn </w:t>
      </w:r>
      <w:proofErr w:type="spellStart"/>
      <w:r w:rsidRPr="00C921F8">
        <w:rPr>
          <w:color w:val="000000" w:themeColor="text1"/>
        </w:rPr>
        <w:t>behaviours</w:t>
      </w:r>
      <w:proofErr w:type="spellEnd"/>
      <w:r w:rsidRPr="00C921F8">
        <w:rPr>
          <w:color w:val="000000" w:themeColor="text1"/>
        </w:rPr>
        <w:t xml:space="preserve"> by observing others. When </w:t>
      </w:r>
      <w:proofErr w:type="spellStart"/>
      <w:r w:rsidRPr="00C921F8">
        <w:rPr>
          <w:color w:val="000000" w:themeColor="text1"/>
        </w:rPr>
        <w:t>travellers</w:t>
      </w:r>
      <w:proofErr w:type="spellEnd"/>
      <w:r w:rsidRPr="00C921F8">
        <w:rPr>
          <w:color w:val="000000" w:themeColor="text1"/>
        </w:rPr>
        <w:t xml:space="preserve">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rsidR="004538C2" w:rsidRPr="00C921F8" w:rsidRDefault="004538C2" w:rsidP="004538C2">
      <w:pPr>
        <w:pStyle w:val="Heading4"/>
        <w:rPr>
          <w:color w:val="000000" w:themeColor="text1"/>
        </w:rPr>
      </w:pPr>
      <w:r w:rsidRPr="00C921F8">
        <w:rPr>
          <w:rStyle w:val="Strong"/>
          <w:b/>
          <w:bCs/>
          <w:color w:val="000000" w:themeColor="text1"/>
        </w:rPr>
        <w:t>3. The Elaboration Likelihood Model (ELM)</w:t>
      </w:r>
    </w:p>
    <w:p w:rsidR="004538C2" w:rsidRPr="00C921F8" w:rsidRDefault="004538C2" w:rsidP="004538C2">
      <w:pPr>
        <w:pStyle w:val="Normal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Strong"/>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rsidR="004538C2" w:rsidRPr="00C921F8" w:rsidRDefault="004538C2" w:rsidP="004538C2">
      <w:pPr>
        <w:pStyle w:val="Heading3"/>
        <w:rPr>
          <w:color w:val="000000" w:themeColor="text1"/>
        </w:rPr>
      </w:pPr>
      <w:bookmarkStart w:id="7" w:name="_Toc214453874"/>
      <w:r w:rsidRPr="00C921F8">
        <w:rPr>
          <w:rStyle w:val="Strong"/>
          <w:b/>
          <w:bCs/>
          <w:color w:val="000000" w:themeColor="text1"/>
        </w:rPr>
        <w:t>Influencer Marketing in Tourism</w:t>
      </w:r>
      <w:bookmarkEnd w:id="7"/>
    </w:p>
    <w:p w:rsidR="004538C2" w:rsidRPr="00C921F8" w:rsidRDefault="004538C2" w:rsidP="004538C2">
      <w:pPr>
        <w:pStyle w:val="Normal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rsidR="004538C2" w:rsidRPr="00C921F8" w:rsidRDefault="004538C2" w:rsidP="004538C2">
      <w:pPr>
        <w:pStyle w:val="NormalWeb"/>
        <w:numPr>
          <w:ilvl w:val="0"/>
          <w:numId w:val="4"/>
        </w:numPr>
        <w:rPr>
          <w:color w:val="000000" w:themeColor="text1"/>
        </w:rPr>
      </w:pPr>
      <w:r w:rsidRPr="00C921F8">
        <w:rPr>
          <w:color w:val="000000" w:themeColor="text1"/>
        </w:rPr>
        <w:lastRenderedPageBreak/>
        <w:t>luxury resorts</w:t>
      </w:r>
    </w:p>
    <w:p w:rsidR="004538C2" w:rsidRPr="00C921F8" w:rsidRDefault="004538C2" w:rsidP="004538C2">
      <w:pPr>
        <w:pStyle w:val="NormalWeb"/>
        <w:numPr>
          <w:ilvl w:val="0"/>
          <w:numId w:val="4"/>
        </w:numPr>
        <w:rPr>
          <w:color w:val="000000" w:themeColor="text1"/>
        </w:rPr>
      </w:pPr>
      <w:r w:rsidRPr="00C921F8">
        <w:rPr>
          <w:color w:val="000000" w:themeColor="text1"/>
        </w:rPr>
        <w:t>“</w:t>
      </w:r>
      <w:proofErr w:type="gramStart"/>
      <w:r w:rsidRPr="00C921F8">
        <w:rPr>
          <w:color w:val="000000" w:themeColor="text1"/>
        </w:rPr>
        <w:t>hidden</w:t>
      </w:r>
      <w:proofErr w:type="gramEnd"/>
      <w:r w:rsidRPr="00C921F8">
        <w:rPr>
          <w:color w:val="000000" w:themeColor="text1"/>
        </w:rPr>
        <w:t xml:space="preserve"> gems”</w:t>
      </w:r>
    </w:p>
    <w:p w:rsidR="004538C2" w:rsidRPr="00C921F8" w:rsidRDefault="004538C2" w:rsidP="004538C2">
      <w:pPr>
        <w:pStyle w:val="NormalWeb"/>
        <w:numPr>
          <w:ilvl w:val="0"/>
          <w:numId w:val="4"/>
        </w:numPr>
        <w:rPr>
          <w:color w:val="000000" w:themeColor="text1"/>
        </w:rPr>
      </w:pPr>
      <w:r w:rsidRPr="00C921F8">
        <w:rPr>
          <w:color w:val="000000" w:themeColor="text1"/>
        </w:rPr>
        <w:t>food tours</w:t>
      </w:r>
    </w:p>
    <w:p w:rsidR="004538C2" w:rsidRPr="00C921F8" w:rsidRDefault="004538C2" w:rsidP="004538C2">
      <w:pPr>
        <w:pStyle w:val="NormalWeb"/>
        <w:numPr>
          <w:ilvl w:val="0"/>
          <w:numId w:val="4"/>
        </w:numPr>
        <w:rPr>
          <w:color w:val="000000" w:themeColor="text1"/>
        </w:rPr>
      </w:pPr>
      <w:r w:rsidRPr="00C921F8">
        <w:rPr>
          <w:color w:val="000000" w:themeColor="text1"/>
        </w:rPr>
        <w:t>adventure activities</w:t>
      </w:r>
    </w:p>
    <w:p w:rsidR="004538C2" w:rsidRPr="00C921F8" w:rsidRDefault="004538C2" w:rsidP="004538C2">
      <w:pPr>
        <w:pStyle w:val="NormalWeb"/>
        <w:numPr>
          <w:ilvl w:val="0"/>
          <w:numId w:val="4"/>
        </w:numPr>
        <w:rPr>
          <w:color w:val="000000" w:themeColor="text1"/>
        </w:rPr>
      </w:pPr>
      <w:r w:rsidRPr="00C921F8">
        <w:rPr>
          <w:color w:val="000000" w:themeColor="text1"/>
        </w:rPr>
        <w:t>hotel room tours</w:t>
      </w:r>
    </w:p>
    <w:p w:rsidR="004538C2" w:rsidRPr="00C921F8" w:rsidRDefault="004538C2" w:rsidP="004538C2">
      <w:pPr>
        <w:pStyle w:val="NormalWeb"/>
        <w:numPr>
          <w:ilvl w:val="0"/>
          <w:numId w:val="4"/>
        </w:numPr>
        <w:rPr>
          <w:color w:val="000000" w:themeColor="text1"/>
        </w:rPr>
      </w:pPr>
      <w:r w:rsidRPr="00C921F8">
        <w:rPr>
          <w:color w:val="000000" w:themeColor="text1"/>
        </w:rPr>
        <w:t>cultural experiences</w:t>
      </w:r>
    </w:p>
    <w:p w:rsidR="004538C2" w:rsidRPr="00C921F8" w:rsidRDefault="004538C2" w:rsidP="004538C2">
      <w:pPr>
        <w:pStyle w:val="NormalWeb"/>
        <w:rPr>
          <w:color w:val="000000" w:themeColor="text1"/>
        </w:rPr>
      </w:pPr>
      <w:r w:rsidRPr="00C921F8">
        <w:rPr>
          <w:color w:val="000000" w:themeColor="text1"/>
        </w:rPr>
        <w:t xml:space="preserve">Studies show that influencer credibility strongly correlates with user trust and destination interest (Sokolova &amp; </w:t>
      </w:r>
      <w:proofErr w:type="spellStart"/>
      <w:r w:rsidRPr="00C921F8">
        <w:rPr>
          <w:color w:val="000000" w:themeColor="text1"/>
        </w:rPr>
        <w:t>Kefi</w:t>
      </w:r>
      <w:proofErr w:type="spellEnd"/>
      <w:r w:rsidRPr="00C921F8">
        <w:rPr>
          <w:color w:val="000000" w:themeColor="text1"/>
        </w:rPr>
        <w:t>, 2020). For example, Bali’s tourism board collaborates with micro-influencers across Asia, Europe, and Australia, resulting in millions of impressions per campaign.</w:t>
      </w:r>
    </w:p>
    <w:p w:rsidR="004538C2" w:rsidRPr="00C921F8" w:rsidRDefault="004538C2" w:rsidP="004538C2">
      <w:pPr>
        <w:pStyle w:val="Heading3"/>
        <w:rPr>
          <w:color w:val="000000" w:themeColor="text1"/>
        </w:rPr>
      </w:pPr>
      <w:bookmarkStart w:id="8" w:name="_Toc214453875"/>
      <w:r w:rsidRPr="00C921F8">
        <w:rPr>
          <w:rStyle w:val="Strong"/>
          <w:b/>
          <w:bCs/>
          <w:color w:val="000000" w:themeColor="text1"/>
        </w:rPr>
        <w:t>The Rise of '</w:t>
      </w:r>
      <w:proofErr w:type="spellStart"/>
      <w:r w:rsidRPr="00C921F8">
        <w:rPr>
          <w:rStyle w:val="Strong"/>
          <w:b/>
          <w:bCs/>
          <w:color w:val="000000" w:themeColor="text1"/>
        </w:rPr>
        <w:t>Instagrammable</w:t>
      </w:r>
      <w:proofErr w:type="spellEnd"/>
      <w:r w:rsidRPr="00C921F8">
        <w:rPr>
          <w:rStyle w:val="Strong"/>
          <w:b/>
          <w:bCs/>
          <w:color w:val="000000" w:themeColor="text1"/>
        </w:rPr>
        <w:t xml:space="preserve"> Tourism'</w:t>
      </w:r>
      <w:bookmarkEnd w:id="8"/>
    </w:p>
    <w:p w:rsidR="004538C2" w:rsidRPr="00C921F8" w:rsidRDefault="004538C2" w:rsidP="004538C2">
      <w:pPr>
        <w:pStyle w:val="NormalWeb"/>
        <w:rPr>
          <w:color w:val="000000" w:themeColor="text1"/>
        </w:rPr>
      </w:pPr>
      <w:r w:rsidRPr="00C921F8">
        <w:rPr>
          <w:color w:val="000000" w:themeColor="text1"/>
        </w:rPr>
        <w:t>A unique trend identified in recent literature is the concept of “</w:t>
      </w:r>
      <w:proofErr w:type="spellStart"/>
      <w:r w:rsidRPr="00C921F8">
        <w:rPr>
          <w:color w:val="000000" w:themeColor="text1"/>
        </w:rPr>
        <w:t>Instagrammable</w:t>
      </w:r>
      <w:proofErr w:type="spellEnd"/>
      <w:r w:rsidRPr="00C921F8">
        <w:rPr>
          <w:color w:val="000000" w:themeColor="text1"/>
        </w:rPr>
        <w:t xml:space="preserve"> tourism.” This refers to destinations or attractions designed specifically for photo-taking. Examples include:</w:t>
      </w:r>
    </w:p>
    <w:p w:rsidR="004538C2" w:rsidRPr="00C921F8" w:rsidRDefault="004538C2" w:rsidP="004538C2">
      <w:pPr>
        <w:pStyle w:val="NormalWeb"/>
        <w:numPr>
          <w:ilvl w:val="0"/>
          <w:numId w:val="5"/>
        </w:numPr>
        <w:rPr>
          <w:color w:val="000000" w:themeColor="text1"/>
        </w:rPr>
      </w:pPr>
      <w:r w:rsidRPr="00C921F8">
        <w:rPr>
          <w:color w:val="000000" w:themeColor="text1"/>
        </w:rPr>
        <w:t>Bali’s famous “Gates of Heaven”</w:t>
      </w:r>
    </w:p>
    <w:p w:rsidR="004538C2" w:rsidRPr="00C921F8" w:rsidRDefault="004538C2" w:rsidP="004538C2">
      <w:pPr>
        <w:pStyle w:val="NormalWeb"/>
        <w:numPr>
          <w:ilvl w:val="0"/>
          <w:numId w:val="5"/>
        </w:numPr>
        <w:rPr>
          <w:color w:val="000000" w:themeColor="text1"/>
        </w:rPr>
      </w:pPr>
      <w:r w:rsidRPr="00C921F8">
        <w:rPr>
          <w:color w:val="000000" w:themeColor="text1"/>
        </w:rPr>
        <w:t>Dubai’s Wings of Mexico sculpture</w:t>
      </w:r>
    </w:p>
    <w:p w:rsidR="004538C2" w:rsidRPr="00C921F8" w:rsidRDefault="004538C2" w:rsidP="004538C2">
      <w:pPr>
        <w:pStyle w:val="NormalWeb"/>
        <w:numPr>
          <w:ilvl w:val="0"/>
          <w:numId w:val="5"/>
        </w:numPr>
        <w:rPr>
          <w:color w:val="000000" w:themeColor="text1"/>
        </w:rPr>
      </w:pPr>
      <w:r w:rsidRPr="00C921F8">
        <w:rPr>
          <w:color w:val="000000" w:themeColor="text1"/>
        </w:rPr>
        <w:t>Singapore’s Jewel Changi Airport waterfall</w:t>
      </w:r>
    </w:p>
    <w:p w:rsidR="004538C2" w:rsidRPr="00C921F8" w:rsidRDefault="004538C2" w:rsidP="004538C2">
      <w:pPr>
        <w:pStyle w:val="NormalWeb"/>
        <w:numPr>
          <w:ilvl w:val="0"/>
          <w:numId w:val="5"/>
        </w:numPr>
        <w:rPr>
          <w:color w:val="000000" w:themeColor="text1"/>
        </w:rPr>
      </w:pPr>
      <w:r w:rsidRPr="00C921F8">
        <w:rPr>
          <w:color w:val="000000" w:themeColor="text1"/>
        </w:rPr>
        <w:t>Cappadocia’s hot-air balloons</w:t>
      </w:r>
    </w:p>
    <w:p w:rsidR="004538C2" w:rsidRPr="00C921F8" w:rsidRDefault="004538C2" w:rsidP="004538C2">
      <w:pPr>
        <w:pStyle w:val="Normal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rsidR="004538C2" w:rsidRPr="00C921F8" w:rsidRDefault="004538C2" w:rsidP="004538C2">
      <w:pPr>
        <w:rPr>
          <w:color w:val="000000" w:themeColor="text1"/>
        </w:rPr>
      </w:pPr>
    </w:p>
    <w:p w:rsidR="004538C2" w:rsidRPr="00C921F8" w:rsidRDefault="004538C2" w:rsidP="00AF5ABB">
      <w:pPr>
        <w:pStyle w:val="Heading1"/>
        <w:rPr>
          <w:color w:val="000000" w:themeColor="text1"/>
        </w:rPr>
      </w:pPr>
      <w:bookmarkStart w:id="9" w:name="_Toc214453876"/>
      <w:r w:rsidRPr="00C921F8">
        <w:rPr>
          <w:rStyle w:val="Strong"/>
          <w:b/>
          <w:bCs/>
          <w:color w:val="000000" w:themeColor="text1"/>
        </w:rPr>
        <w:t>METHODOLOGY</w:t>
      </w:r>
      <w:bookmarkEnd w:id="9"/>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w:t>
      </w:r>
      <w:proofErr w:type="spellStart"/>
      <w:r w:rsidRPr="00C921F8">
        <w:rPr>
          <w:color w:val="000000" w:themeColor="text1"/>
        </w:rPr>
        <w:t>behaviours</w:t>
      </w:r>
      <w:proofErr w:type="spellEnd"/>
      <w:r w:rsidRPr="00C921F8">
        <w:rPr>
          <w:color w:val="000000" w:themeColor="text1"/>
        </w:rPr>
        <w:t xml:space="preserve"> (Creswell, 2013).</w:t>
      </w:r>
    </w:p>
    <w:p w:rsidR="004538C2" w:rsidRPr="00C921F8" w:rsidRDefault="004538C2" w:rsidP="004538C2">
      <w:pPr>
        <w:pStyle w:val="Heading3"/>
        <w:rPr>
          <w:color w:val="000000" w:themeColor="text1"/>
        </w:rPr>
      </w:pPr>
      <w:bookmarkStart w:id="10" w:name="_Toc214453877"/>
      <w:r w:rsidRPr="00C921F8">
        <w:rPr>
          <w:rStyle w:val="Strong"/>
          <w:b/>
          <w:bCs/>
          <w:color w:val="000000" w:themeColor="text1"/>
        </w:rPr>
        <w:t>1. Research Design</w:t>
      </w:r>
      <w:bookmarkEnd w:id="10"/>
    </w:p>
    <w:p w:rsidR="004538C2" w:rsidRPr="00C921F8" w:rsidRDefault="004538C2" w:rsidP="004538C2">
      <w:pPr>
        <w:pStyle w:val="NormalWeb"/>
        <w:rPr>
          <w:color w:val="000000" w:themeColor="text1"/>
        </w:rPr>
      </w:pPr>
      <w:r w:rsidRPr="00C921F8">
        <w:rPr>
          <w:color w:val="000000" w:themeColor="text1"/>
        </w:rPr>
        <w:t xml:space="preserve">This assignment uses a </w:t>
      </w:r>
      <w:r w:rsidRPr="00C921F8">
        <w:rPr>
          <w:rStyle w:val="Strong"/>
          <w:color w:val="000000" w:themeColor="text1"/>
        </w:rPr>
        <w:t>descriptive qualitative design</w:t>
      </w:r>
      <w:r w:rsidRPr="00C921F8">
        <w:rPr>
          <w:color w:val="000000" w:themeColor="text1"/>
        </w:rPr>
        <w:t xml:space="preserve">, focusing on </w:t>
      </w:r>
      <w:proofErr w:type="spellStart"/>
      <w:r w:rsidRPr="00C921F8">
        <w:rPr>
          <w:color w:val="000000" w:themeColor="text1"/>
        </w:rPr>
        <w:t>analysing</w:t>
      </w:r>
      <w:proofErr w:type="spellEnd"/>
      <w:r w:rsidRPr="00C921F8">
        <w:rPr>
          <w:color w:val="000000" w:themeColor="text1"/>
        </w:rPr>
        <w:t>:</w:t>
      </w:r>
    </w:p>
    <w:p w:rsidR="004538C2" w:rsidRPr="00C921F8" w:rsidRDefault="004538C2" w:rsidP="004538C2">
      <w:pPr>
        <w:pStyle w:val="NormalWeb"/>
        <w:numPr>
          <w:ilvl w:val="0"/>
          <w:numId w:val="7"/>
        </w:numPr>
        <w:rPr>
          <w:color w:val="000000" w:themeColor="text1"/>
        </w:rPr>
      </w:pPr>
      <w:r w:rsidRPr="00C921F8">
        <w:rPr>
          <w:color w:val="000000" w:themeColor="text1"/>
        </w:rPr>
        <w:t>academic articles</w:t>
      </w:r>
    </w:p>
    <w:p w:rsidR="004538C2" w:rsidRPr="00C921F8" w:rsidRDefault="004538C2" w:rsidP="004538C2">
      <w:pPr>
        <w:pStyle w:val="NormalWeb"/>
        <w:numPr>
          <w:ilvl w:val="0"/>
          <w:numId w:val="7"/>
        </w:numPr>
        <w:rPr>
          <w:color w:val="000000" w:themeColor="text1"/>
        </w:rPr>
      </w:pPr>
      <w:r w:rsidRPr="00C921F8">
        <w:rPr>
          <w:color w:val="000000" w:themeColor="text1"/>
        </w:rPr>
        <w:t>industry reports</w:t>
      </w:r>
    </w:p>
    <w:p w:rsidR="004538C2" w:rsidRPr="00C921F8" w:rsidRDefault="004538C2" w:rsidP="004538C2">
      <w:pPr>
        <w:pStyle w:val="NormalWeb"/>
        <w:numPr>
          <w:ilvl w:val="0"/>
          <w:numId w:val="7"/>
        </w:numPr>
        <w:rPr>
          <w:color w:val="000000" w:themeColor="text1"/>
        </w:rPr>
      </w:pPr>
      <w:r w:rsidRPr="00C921F8">
        <w:rPr>
          <w:color w:val="000000" w:themeColor="text1"/>
        </w:rPr>
        <w:t>case studies from destinations</w:t>
      </w:r>
    </w:p>
    <w:p w:rsidR="004538C2" w:rsidRPr="00C921F8" w:rsidRDefault="004538C2" w:rsidP="004538C2">
      <w:pPr>
        <w:pStyle w:val="NormalWeb"/>
        <w:numPr>
          <w:ilvl w:val="0"/>
          <w:numId w:val="7"/>
        </w:numPr>
        <w:rPr>
          <w:color w:val="000000" w:themeColor="text1"/>
        </w:rPr>
      </w:pPr>
      <w:r w:rsidRPr="00C921F8">
        <w:rPr>
          <w:color w:val="000000" w:themeColor="text1"/>
        </w:rPr>
        <w:t>social media analytics</w:t>
      </w:r>
    </w:p>
    <w:p w:rsidR="004538C2" w:rsidRPr="00C921F8" w:rsidRDefault="004538C2" w:rsidP="004538C2">
      <w:pPr>
        <w:pStyle w:val="NormalWeb"/>
        <w:numPr>
          <w:ilvl w:val="0"/>
          <w:numId w:val="7"/>
        </w:numPr>
        <w:rPr>
          <w:color w:val="000000" w:themeColor="text1"/>
        </w:rPr>
      </w:pPr>
      <w:r w:rsidRPr="00C921F8">
        <w:rPr>
          <w:color w:val="000000" w:themeColor="text1"/>
        </w:rPr>
        <w:t>influencer marketing reports</w:t>
      </w:r>
    </w:p>
    <w:p w:rsidR="004538C2" w:rsidRPr="00C921F8" w:rsidRDefault="004538C2" w:rsidP="004538C2">
      <w:pPr>
        <w:pStyle w:val="NormalWeb"/>
        <w:numPr>
          <w:ilvl w:val="0"/>
          <w:numId w:val="7"/>
        </w:numPr>
        <w:rPr>
          <w:color w:val="000000" w:themeColor="text1"/>
        </w:rPr>
      </w:pPr>
      <w:r w:rsidRPr="00C921F8">
        <w:rPr>
          <w:color w:val="000000" w:themeColor="text1"/>
        </w:rPr>
        <w:lastRenderedPageBreak/>
        <w:t>tourism board publications</w:t>
      </w:r>
    </w:p>
    <w:p w:rsidR="004538C2" w:rsidRPr="00C921F8" w:rsidRDefault="004538C2" w:rsidP="004538C2">
      <w:pPr>
        <w:pStyle w:val="NormalWeb"/>
        <w:rPr>
          <w:color w:val="000000" w:themeColor="text1"/>
        </w:rPr>
      </w:pPr>
      <w:r w:rsidRPr="00C921F8">
        <w:rPr>
          <w:color w:val="000000" w:themeColor="text1"/>
        </w:rPr>
        <w:t>The goal is to understand how visual content impacts consumer decisions and to identify patterns across multiple sources.</w:t>
      </w:r>
    </w:p>
    <w:p w:rsidR="004538C2" w:rsidRPr="00C921F8" w:rsidRDefault="004538C2" w:rsidP="004538C2">
      <w:pPr>
        <w:pStyle w:val="Heading3"/>
        <w:rPr>
          <w:color w:val="000000" w:themeColor="text1"/>
        </w:rPr>
      </w:pPr>
      <w:bookmarkStart w:id="11" w:name="_Toc214453878"/>
      <w:r w:rsidRPr="00C921F8">
        <w:rPr>
          <w:rStyle w:val="Strong"/>
          <w:b/>
          <w:bCs/>
          <w:color w:val="000000" w:themeColor="text1"/>
        </w:rPr>
        <w:t>2. Data Sources</w:t>
      </w:r>
      <w:bookmarkEnd w:id="11"/>
    </w:p>
    <w:p w:rsidR="004538C2" w:rsidRPr="00C921F8" w:rsidRDefault="004538C2" w:rsidP="004538C2">
      <w:pPr>
        <w:pStyle w:val="NormalWeb"/>
        <w:rPr>
          <w:color w:val="000000" w:themeColor="text1"/>
        </w:rPr>
      </w:pPr>
      <w:r w:rsidRPr="00C921F8">
        <w:rPr>
          <w:color w:val="000000" w:themeColor="text1"/>
        </w:rPr>
        <w:t>Secondary data was collected from:</w:t>
      </w:r>
    </w:p>
    <w:p w:rsidR="004538C2" w:rsidRPr="00C921F8" w:rsidRDefault="004538C2" w:rsidP="004538C2">
      <w:pPr>
        <w:pStyle w:val="NormalWeb"/>
        <w:numPr>
          <w:ilvl w:val="0"/>
          <w:numId w:val="8"/>
        </w:numPr>
        <w:rPr>
          <w:color w:val="000000" w:themeColor="text1"/>
        </w:rPr>
      </w:pPr>
      <w:r w:rsidRPr="00C921F8">
        <w:rPr>
          <w:color w:val="000000" w:themeColor="text1"/>
        </w:rPr>
        <w:t>peer-reviewed journals</w:t>
      </w:r>
    </w:p>
    <w:p w:rsidR="004538C2" w:rsidRPr="00C921F8" w:rsidRDefault="004538C2" w:rsidP="004538C2">
      <w:pPr>
        <w:pStyle w:val="NormalWeb"/>
        <w:numPr>
          <w:ilvl w:val="0"/>
          <w:numId w:val="8"/>
        </w:numPr>
        <w:rPr>
          <w:color w:val="000000" w:themeColor="text1"/>
        </w:rPr>
      </w:pPr>
      <w:r w:rsidRPr="00C921F8">
        <w:rPr>
          <w:color w:val="000000" w:themeColor="text1"/>
        </w:rPr>
        <w:t>tourism market reports (UNWTO, Statista, WTTC)</w:t>
      </w:r>
    </w:p>
    <w:p w:rsidR="004538C2" w:rsidRPr="00C921F8" w:rsidRDefault="004538C2" w:rsidP="004538C2">
      <w:pPr>
        <w:pStyle w:val="NormalWeb"/>
        <w:numPr>
          <w:ilvl w:val="0"/>
          <w:numId w:val="8"/>
        </w:numPr>
        <w:rPr>
          <w:color w:val="000000" w:themeColor="text1"/>
        </w:rPr>
      </w:pPr>
      <w:r w:rsidRPr="00C921F8">
        <w:rPr>
          <w:color w:val="000000" w:themeColor="text1"/>
        </w:rPr>
        <w:t>Instagram and TikTok campaign case studies</w:t>
      </w:r>
    </w:p>
    <w:p w:rsidR="004538C2" w:rsidRPr="00C921F8" w:rsidRDefault="004538C2" w:rsidP="004538C2">
      <w:pPr>
        <w:pStyle w:val="NormalWeb"/>
        <w:numPr>
          <w:ilvl w:val="0"/>
          <w:numId w:val="8"/>
        </w:numPr>
        <w:rPr>
          <w:color w:val="000000" w:themeColor="text1"/>
        </w:rPr>
      </w:pPr>
      <w:r w:rsidRPr="00C921F8">
        <w:rPr>
          <w:color w:val="000000" w:themeColor="text1"/>
        </w:rPr>
        <w:t>influencer marketing insight reports</w:t>
      </w:r>
    </w:p>
    <w:p w:rsidR="004538C2" w:rsidRPr="00C921F8" w:rsidRDefault="004538C2" w:rsidP="004538C2">
      <w:pPr>
        <w:pStyle w:val="NormalWeb"/>
        <w:numPr>
          <w:ilvl w:val="0"/>
          <w:numId w:val="8"/>
        </w:numPr>
        <w:rPr>
          <w:color w:val="000000" w:themeColor="text1"/>
        </w:rPr>
      </w:pPr>
      <w:r w:rsidRPr="00C921F8">
        <w:rPr>
          <w:color w:val="000000" w:themeColor="text1"/>
        </w:rPr>
        <w:t>tourism board press releases</w:t>
      </w:r>
    </w:p>
    <w:p w:rsidR="004538C2" w:rsidRPr="00C921F8" w:rsidRDefault="004538C2" w:rsidP="004538C2">
      <w:pPr>
        <w:pStyle w:val="NormalWeb"/>
        <w:rPr>
          <w:color w:val="000000" w:themeColor="text1"/>
        </w:rPr>
      </w:pPr>
      <w:r w:rsidRPr="00C921F8">
        <w:rPr>
          <w:color w:val="000000" w:themeColor="text1"/>
        </w:rPr>
        <w:t>These sources offer comprehensive perspectives on how social media is used in real-world tourism marketing strategies.</w:t>
      </w:r>
    </w:p>
    <w:p w:rsidR="004538C2" w:rsidRPr="00C921F8" w:rsidRDefault="004538C2" w:rsidP="004538C2">
      <w:pPr>
        <w:pStyle w:val="Heading3"/>
        <w:rPr>
          <w:color w:val="000000" w:themeColor="text1"/>
        </w:rPr>
      </w:pPr>
      <w:bookmarkStart w:id="12" w:name="_Toc214453879"/>
      <w:r w:rsidRPr="00C921F8">
        <w:rPr>
          <w:rStyle w:val="Strong"/>
          <w:b/>
          <w:bCs/>
          <w:color w:val="000000" w:themeColor="text1"/>
        </w:rPr>
        <w:t>3. Data Analysis Approach</w:t>
      </w:r>
      <w:bookmarkEnd w:id="12"/>
    </w:p>
    <w:p w:rsidR="004538C2" w:rsidRPr="00C921F8" w:rsidRDefault="004538C2" w:rsidP="004538C2">
      <w:pPr>
        <w:pStyle w:val="NormalWeb"/>
        <w:rPr>
          <w:color w:val="000000" w:themeColor="text1"/>
        </w:rPr>
      </w:pPr>
      <w:r w:rsidRPr="00C921F8">
        <w:rPr>
          <w:color w:val="000000" w:themeColor="text1"/>
        </w:rPr>
        <w:t xml:space="preserve">A </w:t>
      </w:r>
      <w:r w:rsidRPr="00C921F8">
        <w:rPr>
          <w:rStyle w:val="Strong"/>
          <w:color w:val="000000" w:themeColor="text1"/>
        </w:rPr>
        <w:t>thematic analysis</w:t>
      </w:r>
      <w:r w:rsidRPr="00C921F8">
        <w:rPr>
          <w:color w:val="000000" w:themeColor="text1"/>
        </w:rPr>
        <w:t xml:space="preserve"> was conducted to identify recurring themes, including:</w:t>
      </w:r>
    </w:p>
    <w:p w:rsidR="004538C2" w:rsidRPr="00C921F8" w:rsidRDefault="004538C2" w:rsidP="004538C2">
      <w:pPr>
        <w:pStyle w:val="NormalWeb"/>
        <w:numPr>
          <w:ilvl w:val="0"/>
          <w:numId w:val="9"/>
        </w:numPr>
        <w:rPr>
          <w:color w:val="000000" w:themeColor="text1"/>
        </w:rPr>
      </w:pPr>
      <w:r w:rsidRPr="00C921F8">
        <w:rPr>
          <w:color w:val="000000" w:themeColor="text1"/>
        </w:rPr>
        <w:t>social influence &amp; peer validation</w:t>
      </w:r>
    </w:p>
    <w:p w:rsidR="004538C2" w:rsidRPr="00C921F8" w:rsidRDefault="004538C2" w:rsidP="004538C2">
      <w:pPr>
        <w:pStyle w:val="NormalWeb"/>
        <w:numPr>
          <w:ilvl w:val="0"/>
          <w:numId w:val="9"/>
        </w:numPr>
        <w:rPr>
          <w:color w:val="000000" w:themeColor="text1"/>
        </w:rPr>
      </w:pPr>
      <w:r w:rsidRPr="00C921F8">
        <w:rPr>
          <w:color w:val="000000" w:themeColor="text1"/>
        </w:rPr>
        <w:t>visual aesthetics &amp; destination branding</w:t>
      </w:r>
    </w:p>
    <w:p w:rsidR="004538C2" w:rsidRPr="00C921F8" w:rsidRDefault="004538C2" w:rsidP="004538C2">
      <w:pPr>
        <w:pStyle w:val="NormalWeb"/>
        <w:numPr>
          <w:ilvl w:val="0"/>
          <w:numId w:val="9"/>
        </w:numPr>
        <w:rPr>
          <w:color w:val="000000" w:themeColor="text1"/>
        </w:rPr>
      </w:pPr>
      <w:r w:rsidRPr="00C921F8">
        <w:rPr>
          <w:color w:val="000000" w:themeColor="text1"/>
        </w:rPr>
        <w:t>viral challenges &amp; trends</w:t>
      </w:r>
    </w:p>
    <w:p w:rsidR="004538C2" w:rsidRPr="00C921F8" w:rsidRDefault="004538C2" w:rsidP="004538C2">
      <w:pPr>
        <w:pStyle w:val="NormalWeb"/>
        <w:numPr>
          <w:ilvl w:val="0"/>
          <w:numId w:val="9"/>
        </w:numPr>
        <w:rPr>
          <w:color w:val="000000" w:themeColor="text1"/>
        </w:rPr>
      </w:pPr>
      <w:r w:rsidRPr="00C921F8">
        <w:rPr>
          <w:color w:val="000000" w:themeColor="text1"/>
        </w:rPr>
        <w:t>user-generated content &amp; authenticity</w:t>
      </w:r>
    </w:p>
    <w:p w:rsidR="004538C2" w:rsidRPr="00C921F8" w:rsidRDefault="004538C2" w:rsidP="004538C2">
      <w:pPr>
        <w:pStyle w:val="NormalWeb"/>
        <w:numPr>
          <w:ilvl w:val="0"/>
          <w:numId w:val="9"/>
        </w:numPr>
        <w:rPr>
          <w:color w:val="000000" w:themeColor="text1"/>
        </w:rPr>
      </w:pPr>
      <w:r w:rsidRPr="00C921F8">
        <w:rPr>
          <w:color w:val="000000" w:themeColor="text1"/>
        </w:rPr>
        <w:t>influencer credibility</w:t>
      </w:r>
    </w:p>
    <w:p w:rsidR="00561CD8" w:rsidRPr="00C921F8" w:rsidRDefault="004538C2" w:rsidP="004538C2">
      <w:pPr>
        <w:pStyle w:val="NormalWeb"/>
        <w:numPr>
          <w:ilvl w:val="0"/>
          <w:numId w:val="9"/>
        </w:numPr>
        <w:rPr>
          <w:rStyle w:val="Strong"/>
          <w:b w:val="0"/>
          <w:bCs w:val="0"/>
          <w:color w:val="000000" w:themeColor="text1"/>
        </w:rPr>
      </w:pPr>
      <w:r w:rsidRPr="00C921F8">
        <w:rPr>
          <w:color w:val="000000" w:themeColor="text1"/>
        </w:rPr>
        <w:t>impulse-driven decision-making</w:t>
      </w:r>
    </w:p>
    <w:p w:rsidR="004538C2" w:rsidRPr="00C921F8" w:rsidRDefault="004538C2" w:rsidP="004538C2">
      <w:pPr>
        <w:pStyle w:val="Heading3"/>
        <w:rPr>
          <w:color w:val="000000" w:themeColor="text1"/>
        </w:rPr>
      </w:pPr>
      <w:bookmarkStart w:id="13" w:name="_Toc214453880"/>
      <w:r w:rsidRPr="00C921F8">
        <w:rPr>
          <w:rStyle w:val="Strong"/>
          <w:b/>
          <w:bCs/>
          <w:color w:val="000000" w:themeColor="text1"/>
        </w:rPr>
        <w:t>4. Sampling Strategy</w:t>
      </w:r>
      <w:bookmarkEnd w:id="13"/>
    </w:p>
    <w:p w:rsidR="004538C2" w:rsidRPr="00C921F8" w:rsidRDefault="004538C2" w:rsidP="004538C2">
      <w:pPr>
        <w:pStyle w:val="Normal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Strong"/>
          <w:color w:val="000000" w:themeColor="text1"/>
        </w:rPr>
        <w:t>purposeful sampling</w:t>
      </w:r>
      <w:r w:rsidRPr="00C921F8">
        <w:rPr>
          <w:color w:val="000000" w:themeColor="text1"/>
        </w:rPr>
        <w:t xml:space="preserve">, meaning only materials that directly relate to Instagram, TikTok, and tourism </w:t>
      </w:r>
      <w:proofErr w:type="spellStart"/>
      <w:r w:rsidRPr="00C921F8">
        <w:rPr>
          <w:color w:val="000000" w:themeColor="text1"/>
        </w:rPr>
        <w:t>behaviour</w:t>
      </w:r>
      <w:proofErr w:type="spellEnd"/>
      <w:r w:rsidRPr="00C921F8">
        <w:rPr>
          <w:color w:val="000000" w:themeColor="text1"/>
        </w:rPr>
        <w:t xml:space="preserve"> were included. The criteria for selection included:</w:t>
      </w:r>
    </w:p>
    <w:p w:rsidR="004538C2" w:rsidRPr="00C921F8" w:rsidRDefault="004538C2" w:rsidP="004538C2">
      <w:pPr>
        <w:pStyle w:val="NormalWeb"/>
        <w:numPr>
          <w:ilvl w:val="0"/>
          <w:numId w:val="10"/>
        </w:numPr>
        <w:rPr>
          <w:color w:val="000000" w:themeColor="text1"/>
        </w:rPr>
      </w:pPr>
      <w:r w:rsidRPr="00C921F8">
        <w:rPr>
          <w:color w:val="000000" w:themeColor="text1"/>
        </w:rPr>
        <w:t>recency (mostly 2018–2024 publications)</w:t>
      </w:r>
    </w:p>
    <w:p w:rsidR="004538C2" w:rsidRPr="00C921F8" w:rsidRDefault="004538C2" w:rsidP="004538C2">
      <w:pPr>
        <w:pStyle w:val="NormalWeb"/>
        <w:numPr>
          <w:ilvl w:val="0"/>
          <w:numId w:val="10"/>
        </w:numPr>
        <w:rPr>
          <w:color w:val="000000" w:themeColor="text1"/>
        </w:rPr>
      </w:pPr>
      <w:r w:rsidRPr="00C921F8">
        <w:rPr>
          <w:color w:val="000000" w:themeColor="text1"/>
        </w:rPr>
        <w:t>academic validity</w:t>
      </w:r>
    </w:p>
    <w:p w:rsidR="004538C2" w:rsidRPr="00C921F8" w:rsidRDefault="004538C2" w:rsidP="004538C2">
      <w:pPr>
        <w:pStyle w:val="NormalWeb"/>
        <w:numPr>
          <w:ilvl w:val="0"/>
          <w:numId w:val="10"/>
        </w:numPr>
        <w:rPr>
          <w:color w:val="000000" w:themeColor="text1"/>
        </w:rPr>
      </w:pPr>
      <w:r w:rsidRPr="00C921F8">
        <w:rPr>
          <w:color w:val="000000" w:themeColor="text1"/>
        </w:rPr>
        <w:t>relevance to visual-based tourism communication</w:t>
      </w:r>
    </w:p>
    <w:p w:rsidR="004538C2" w:rsidRPr="00C921F8" w:rsidRDefault="004538C2" w:rsidP="004538C2">
      <w:pPr>
        <w:pStyle w:val="NormalWeb"/>
        <w:numPr>
          <w:ilvl w:val="0"/>
          <w:numId w:val="10"/>
        </w:numPr>
        <w:rPr>
          <w:color w:val="000000" w:themeColor="text1"/>
        </w:rPr>
      </w:pPr>
      <w:r w:rsidRPr="00C921F8">
        <w:rPr>
          <w:color w:val="000000" w:themeColor="text1"/>
        </w:rPr>
        <w:t>credibility of data (peer-reviewed or industry-recognized)</w:t>
      </w:r>
    </w:p>
    <w:p w:rsidR="004538C2" w:rsidRPr="00C921F8" w:rsidRDefault="004538C2" w:rsidP="004538C2">
      <w:pPr>
        <w:pStyle w:val="NormalWeb"/>
        <w:rPr>
          <w:color w:val="000000" w:themeColor="text1"/>
        </w:rPr>
      </w:pPr>
      <w:r w:rsidRPr="00C921F8">
        <w:rPr>
          <w:color w:val="000000" w:themeColor="text1"/>
        </w:rPr>
        <w:t xml:space="preserve">This ensures the insights reflect current digital trends and accurate consumer </w:t>
      </w:r>
      <w:proofErr w:type="spellStart"/>
      <w:r w:rsidRPr="00C921F8">
        <w:rPr>
          <w:color w:val="000000" w:themeColor="text1"/>
        </w:rPr>
        <w:t>behaviours</w:t>
      </w:r>
      <w:proofErr w:type="spellEnd"/>
      <w:r w:rsidRPr="00C921F8">
        <w:rPr>
          <w:color w:val="000000" w:themeColor="text1"/>
        </w:rPr>
        <w:t>.</w:t>
      </w:r>
    </w:p>
    <w:p w:rsidR="004538C2" w:rsidRPr="00C921F8" w:rsidRDefault="004538C2" w:rsidP="004538C2">
      <w:pPr>
        <w:pStyle w:val="Heading3"/>
        <w:rPr>
          <w:color w:val="000000" w:themeColor="text1"/>
        </w:rPr>
      </w:pPr>
      <w:bookmarkStart w:id="14" w:name="_Toc214453881"/>
      <w:r w:rsidRPr="00C921F8">
        <w:rPr>
          <w:rStyle w:val="Strong"/>
          <w:b/>
          <w:bCs/>
          <w:color w:val="000000" w:themeColor="text1"/>
        </w:rPr>
        <w:t>5. Ethical Considerations</w:t>
      </w:r>
      <w:bookmarkEnd w:id="14"/>
    </w:p>
    <w:p w:rsidR="004538C2" w:rsidRPr="00C921F8" w:rsidRDefault="004538C2" w:rsidP="004538C2">
      <w:pPr>
        <w:pStyle w:val="Normal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rsidR="004538C2" w:rsidRPr="00C921F8" w:rsidRDefault="004538C2" w:rsidP="004538C2">
      <w:pPr>
        <w:rPr>
          <w:color w:val="000000" w:themeColor="text1"/>
        </w:rPr>
      </w:pPr>
    </w:p>
    <w:p w:rsidR="004538C2" w:rsidRPr="00C921F8" w:rsidRDefault="004538C2" w:rsidP="004538C2">
      <w:pPr>
        <w:pStyle w:val="Heading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rsidR="004538C2" w:rsidRPr="00C921F8" w:rsidRDefault="004538C2" w:rsidP="001802BB">
      <w:pPr>
        <w:pStyle w:val="NormalWeb"/>
        <w:rPr>
          <w:color w:val="000000" w:themeColor="text1"/>
        </w:rPr>
      </w:pPr>
      <w:r w:rsidRPr="00C921F8">
        <w:rPr>
          <w:color w:val="000000" w:themeColor="text1"/>
        </w:rPr>
        <w:t xml:space="preserve">The findings from the data analysis reveal multiple interconnected ways in which Instagram and TikTok shape modern tourism decisions. These findings are </w:t>
      </w:r>
      <w:proofErr w:type="spellStart"/>
      <w:r w:rsidRPr="00C921F8">
        <w:rPr>
          <w:color w:val="000000" w:themeColor="text1"/>
        </w:rPr>
        <w:t>organised</w:t>
      </w:r>
      <w:proofErr w:type="spellEnd"/>
      <w:r w:rsidRPr="00C921F8">
        <w:rPr>
          <w:color w:val="000000" w:themeColor="text1"/>
        </w:rPr>
        <w:t xml:space="preserve"> into key thematic areas.</w:t>
      </w:r>
    </w:p>
    <w:p w:rsidR="004538C2" w:rsidRPr="00C921F8" w:rsidRDefault="004538C2" w:rsidP="004538C2">
      <w:pPr>
        <w:pStyle w:val="Heading2"/>
        <w:rPr>
          <w:color w:val="000000" w:themeColor="text1"/>
        </w:rPr>
      </w:pPr>
      <w:bookmarkStart w:id="16" w:name="_Toc214453883"/>
      <w:r w:rsidRPr="00C921F8">
        <w:rPr>
          <w:rStyle w:val="Strong"/>
          <w:b/>
          <w:bCs/>
          <w:color w:val="000000" w:themeColor="text1"/>
        </w:rPr>
        <w:t>1. Instagram and TikTok as Primary Travel Inspiration Sources</w:t>
      </w:r>
      <w:bookmarkEnd w:id="16"/>
    </w:p>
    <w:p w:rsidR="004538C2" w:rsidRPr="00C921F8" w:rsidRDefault="004538C2" w:rsidP="004538C2">
      <w:pPr>
        <w:pStyle w:val="Normal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Strong"/>
          <w:color w:val="000000" w:themeColor="text1"/>
        </w:rPr>
        <w:t>first point of inspiration</w:t>
      </w:r>
      <w:r w:rsidRPr="00C921F8">
        <w:rPr>
          <w:color w:val="000000" w:themeColor="text1"/>
        </w:rPr>
        <w:t xml:space="preserve"> (Statista, 2023).</w:t>
      </w:r>
    </w:p>
    <w:p w:rsidR="004538C2" w:rsidRPr="00C921F8" w:rsidRDefault="004538C2" w:rsidP="004538C2">
      <w:pPr>
        <w:pStyle w:val="NormalWeb"/>
        <w:rPr>
          <w:color w:val="000000" w:themeColor="text1"/>
        </w:rPr>
      </w:pPr>
      <w:r w:rsidRPr="00C921F8">
        <w:rPr>
          <w:color w:val="000000" w:themeColor="text1"/>
        </w:rPr>
        <w:t xml:space="preserve">Several </w:t>
      </w:r>
      <w:proofErr w:type="spellStart"/>
      <w:r w:rsidRPr="00C921F8">
        <w:rPr>
          <w:color w:val="000000" w:themeColor="text1"/>
        </w:rPr>
        <w:t>behavioural</w:t>
      </w:r>
      <w:proofErr w:type="spellEnd"/>
      <w:r w:rsidRPr="00C921F8">
        <w:rPr>
          <w:color w:val="000000" w:themeColor="text1"/>
        </w:rPr>
        <w:t xml:space="preserve"> patterns emerged:</w:t>
      </w:r>
    </w:p>
    <w:p w:rsidR="004538C2" w:rsidRPr="00C921F8" w:rsidRDefault="004538C2" w:rsidP="004538C2">
      <w:pPr>
        <w:pStyle w:val="Heading3"/>
        <w:rPr>
          <w:color w:val="000000" w:themeColor="text1"/>
        </w:rPr>
      </w:pPr>
      <w:bookmarkStart w:id="17" w:name="_Toc214453884"/>
      <w:r w:rsidRPr="00C921F8">
        <w:rPr>
          <w:rStyle w:val="Strong"/>
          <w:b/>
          <w:bCs/>
          <w:color w:val="000000" w:themeColor="text1"/>
        </w:rPr>
        <w:t>a. Immediate Visual Impact</w:t>
      </w:r>
      <w:bookmarkEnd w:id="17"/>
    </w:p>
    <w:p w:rsidR="004538C2" w:rsidRPr="00C921F8" w:rsidRDefault="004538C2" w:rsidP="004538C2">
      <w:pPr>
        <w:pStyle w:val="NormalWeb"/>
        <w:rPr>
          <w:color w:val="000000" w:themeColor="text1"/>
        </w:rPr>
      </w:pPr>
      <w:r w:rsidRPr="00C921F8">
        <w:rPr>
          <w:color w:val="000000" w:themeColor="text1"/>
        </w:rPr>
        <w:t>Short-form videos and aesthetic photos create immediate emotional responses that motivate users to learn more about a destination. For example:</w:t>
      </w:r>
    </w:p>
    <w:p w:rsidR="004538C2" w:rsidRPr="00C921F8" w:rsidRDefault="004538C2" w:rsidP="004538C2">
      <w:pPr>
        <w:pStyle w:val="NormalWeb"/>
        <w:numPr>
          <w:ilvl w:val="0"/>
          <w:numId w:val="11"/>
        </w:numPr>
        <w:rPr>
          <w:color w:val="000000" w:themeColor="text1"/>
        </w:rPr>
      </w:pPr>
      <w:r w:rsidRPr="00C921F8">
        <w:rPr>
          <w:color w:val="000000" w:themeColor="text1"/>
        </w:rPr>
        <w:t>A TikTok video titled “Things to do in Kyoto” might gain millions of views within days.</w:t>
      </w:r>
    </w:p>
    <w:p w:rsidR="004538C2" w:rsidRPr="00C921F8" w:rsidRDefault="004538C2" w:rsidP="004538C2">
      <w:pPr>
        <w:pStyle w:val="NormalWeb"/>
        <w:numPr>
          <w:ilvl w:val="0"/>
          <w:numId w:val="11"/>
        </w:numPr>
        <w:rPr>
          <w:color w:val="000000" w:themeColor="text1"/>
        </w:rPr>
      </w:pPr>
      <w:r w:rsidRPr="00C921F8">
        <w:rPr>
          <w:color w:val="000000" w:themeColor="text1"/>
        </w:rPr>
        <w:t xml:space="preserve">An Instagram Reel showing Santorini sunsets often receives tens of thousands of saves, </w:t>
      </w:r>
      <w:proofErr w:type="spellStart"/>
      <w:r w:rsidRPr="00C921F8">
        <w:rPr>
          <w:color w:val="000000" w:themeColor="text1"/>
        </w:rPr>
        <w:t>signalling</w:t>
      </w:r>
      <w:proofErr w:type="spellEnd"/>
      <w:r w:rsidRPr="00C921F8">
        <w:rPr>
          <w:color w:val="000000" w:themeColor="text1"/>
        </w:rPr>
        <w:t xml:space="preserve"> travel interest.</w:t>
      </w:r>
    </w:p>
    <w:p w:rsidR="004538C2" w:rsidRPr="00C921F8" w:rsidRDefault="004538C2" w:rsidP="004538C2">
      <w:pPr>
        <w:pStyle w:val="Heading3"/>
        <w:rPr>
          <w:color w:val="000000" w:themeColor="text1"/>
        </w:rPr>
      </w:pPr>
      <w:bookmarkStart w:id="18" w:name="_Toc214453885"/>
      <w:r w:rsidRPr="00C921F8">
        <w:rPr>
          <w:rStyle w:val="Strong"/>
          <w:b/>
          <w:bCs/>
          <w:color w:val="000000" w:themeColor="text1"/>
        </w:rPr>
        <w:t>b. Algorithm-Driven Discovery</w:t>
      </w:r>
      <w:bookmarkEnd w:id="18"/>
    </w:p>
    <w:p w:rsidR="004538C2" w:rsidRPr="00C921F8" w:rsidRDefault="004538C2" w:rsidP="004538C2">
      <w:pPr>
        <w:pStyle w:val="Normal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rsidR="004538C2" w:rsidRPr="00C921F8" w:rsidRDefault="004538C2" w:rsidP="004538C2">
      <w:pPr>
        <w:pStyle w:val="NormalWeb"/>
        <w:numPr>
          <w:ilvl w:val="0"/>
          <w:numId w:val="12"/>
        </w:numPr>
        <w:rPr>
          <w:color w:val="000000" w:themeColor="text1"/>
        </w:rPr>
      </w:pPr>
      <w:r w:rsidRPr="00C921F8">
        <w:rPr>
          <w:color w:val="000000" w:themeColor="text1"/>
        </w:rPr>
        <w:t xml:space="preserve">Albania’s </w:t>
      </w:r>
      <w:proofErr w:type="spellStart"/>
      <w:r w:rsidRPr="00C921F8">
        <w:rPr>
          <w:color w:val="000000" w:themeColor="text1"/>
        </w:rPr>
        <w:t>Ksamil</w:t>
      </w:r>
      <w:proofErr w:type="spellEnd"/>
      <w:r w:rsidRPr="00C921F8">
        <w:rPr>
          <w:color w:val="000000" w:themeColor="text1"/>
        </w:rPr>
        <w:t xml:space="preserve"> Beach</w:t>
      </w:r>
    </w:p>
    <w:p w:rsidR="004538C2" w:rsidRPr="00C921F8" w:rsidRDefault="004538C2" w:rsidP="004538C2">
      <w:pPr>
        <w:pStyle w:val="NormalWeb"/>
        <w:numPr>
          <w:ilvl w:val="0"/>
          <w:numId w:val="12"/>
        </w:numPr>
        <w:rPr>
          <w:color w:val="000000" w:themeColor="text1"/>
        </w:rPr>
      </w:pPr>
      <w:r w:rsidRPr="00C921F8">
        <w:rPr>
          <w:color w:val="000000" w:themeColor="text1"/>
        </w:rPr>
        <w:t>Turkey’s Salt Lake</w:t>
      </w:r>
    </w:p>
    <w:p w:rsidR="004538C2" w:rsidRPr="00C921F8" w:rsidRDefault="004538C2" w:rsidP="004538C2">
      <w:pPr>
        <w:pStyle w:val="NormalWeb"/>
        <w:numPr>
          <w:ilvl w:val="0"/>
          <w:numId w:val="12"/>
        </w:numPr>
        <w:rPr>
          <w:color w:val="000000" w:themeColor="text1"/>
        </w:rPr>
      </w:pPr>
      <w:r w:rsidRPr="00C921F8">
        <w:rPr>
          <w:color w:val="000000" w:themeColor="text1"/>
        </w:rPr>
        <w:t>The Philippines’ Siargao Island</w:t>
      </w:r>
    </w:p>
    <w:p w:rsidR="004538C2" w:rsidRPr="00C921F8" w:rsidRDefault="004538C2" w:rsidP="004538C2">
      <w:pPr>
        <w:pStyle w:val="NormalWeb"/>
        <w:rPr>
          <w:color w:val="000000" w:themeColor="text1"/>
        </w:rPr>
      </w:pPr>
      <w:r w:rsidRPr="00C921F8">
        <w:rPr>
          <w:color w:val="000000" w:themeColor="text1"/>
        </w:rPr>
        <w:t>These were not traditional tourism giants, highlighting how viral content can rapidly change travel patterns.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19" w:name="_Toc214453886"/>
      <w:r w:rsidRPr="00C921F8">
        <w:rPr>
          <w:rStyle w:val="Strong"/>
          <w:b/>
          <w:bCs/>
          <w:color w:val="000000" w:themeColor="text1"/>
        </w:rPr>
        <w:lastRenderedPageBreak/>
        <w:t>2. The Dominance of User-Generated Content (UGC)</w:t>
      </w:r>
      <w:bookmarkEnd w:id="19"/>
    </w:p>
    <w:p w:rsidR="004538C2" w:rsidRPr="00C921F8" w:rsidRDefault="004538C2" w:rsidP="004538C2">
      <w:pPr>
        <w:pStyle w:val="NormalWeb"/>
        <w:rPr>
          <w:color w:val="000000" w:themeColor="text1"/>
        </w:rPr>
      </w:pPr>
      <w:r w:rsidRPr="00C921F8">
        <w:rPr>
          <w:color w:val="000000" w:themeColor="text1"/>
        </w:rPr>
        <w:t xml:space="preserve">UGC emerged as the </w:t>
      </w:r>
      <w:r w:rsidRPr="00C921F8">
        <w:rPr>
          <w:rStyle w:val="Strong"/>
          <w:color w:val="000000" w:themeColor="text1"/>
        </w:rPr>
        <w:t>most trusted</w:t>
      </w:r>
      <w:r w:rsidRPr="00C921F8">
        <w:rPr>
          <w:color w:val="000000" w:themeColor="text1"/>
        </w:rPr>
        <w:t xml:space="preserve"> form of travel content. Research shows </w:t>
      </w:r>
      <w:proofErr w:type="spellStart"/>
      <w:r w:rsidRPr="00C921F8">
        <w:rPr>
          <w:color w:val="000000" w:themeColor="text1"/>
        </w:rPr>
        <w:t>travellers</w:t>
      </w:r>
      <w:proofErr w:type="spellEnd"/>
      <w:r w:rsidRPr="00C921F8">
        <w:rPr>
          <w:color w:val="000000" w:themeColor="text1"/>
        </w:rPr>
        <w:t xml:space="preserve"> believe real people’s posts more than official advertisements (Ayeh, 2015).</w:t>
      </w:r>
    </w:p>
    <w:p w:rsidR="004538C2" w:rsidRPr="00C921F8" w:rsidRDefault="004538C2" w:rsidP="004538C2">
      <w:pPr>
        <w:pStyle w:val="Heading3"/>
        <w:rPr>
          <w:color w:val="000000" w:themeColor="text1"/>
        </w:rPr>
      </w:pPr>
      <w:bookmarkStart w:id="20" w:name="_Toc214453887"/>
      <w:r w:rsidRPr="00C921F8">
        <w:rPr>
          <w:rStyle w:val="Strong"/>
          <w:b/>
          <w:bCs/>
          <w:color w:val="000000" w:themeColor="text1"/>
        </w:rPr>
        <w:t>Key observations include:</w:t>
      </w:r>
      <w:bookmarkEnd w:id="20"/>
    </w:p>
    <w:p w:rsidR="004538C2" w:rsidRPr="00C921F8" w:rsidRDefault="004538C2" w:rsidP="004538C2">
      <w:pPr>
        <w:pStyle w:val="NormalWeb"/>
        <w:numPr>
          <w:ilvl w:val="0"/>
          <w:numId w:val="13"/>
        </w:numPr>
        <w:rPr>
          <w:color w:val="000000" w:themeColor="text1"/>
        </w:rPr>
      </w:pPr>
      <w:r w:rsidRPr="00C921F8">
        <w:rPr>
          <w:color w:val="000000" w:themeColor="text1"/>
        </w:rPr>
        <w:t>UGC is perceived as authentic, even if it is partially curated.</w:t>
      </w:r>
    </w:p>
    <w:p w:rsidR="004538C2" w:rsidRPr="00C921F8" w:rsidRDefault="004538C2" w:rsidP="004538C2">
      <w:pPr>
        <w:pStyle w:val="NormalWeb"/>
        <w:numPr>
          <w:ilvl w:val="0"/>
          <w:numId w:val="13"/>
        </w:numPr>
        <w:rPr>
          <w:color w:val="000000" w:themeColor="text1"/>
        </w:rPr>
      </w:pPr>
      <w:r w:rsidRPr="00C921F8">
        <w:rPr>
          <w:color w:val="000000" w:themeColor="text1"/>
        </w:rPr>
        <w:t>Hashtags like #travel, #wanderlust, #hiddenisland, and #budgettravel play an essential role in discovery.</w:t>
      </w:r>
    </w:p>
    <w:p w:rsidR="004538C2" w:rsidRPr="00C921F8" w:rsidRDefault="004538C2" w:rsidP="004538C2">
      <w:pPr>
        <w:pStyle w:val="NormalWeb"/>
        <w:numPr>
          <w:ilvl w:val="0"/>
          <w:numId w:val="13"/>
        </w:numPr>
        <w:rPr>
          <w:color w:val="000000" w:themeColor="text1"/>
        </w:rPr>
      </w:pPr>
      <w:r w:rsidRPr="00C921F8">
        <w:rPr>
          <w:color w:val="000000" w:themeColor="text1"/>
        </w:rPr>
        <w:t>Tourists actively seek "honest reviews" through TikTok vlogs such as “Pros and cons of visiting X.”</w:t>
      </w:r>
    </w:p>
    <w:p w:rsidR="004538C2" w:rsidRPr="00C921F8" w:rsidRDefault="004538C2" w:rsidP="004538C2">
      <w:pPr>
        <w:pStyle w:val="Heading3"/>
        <w:rPr>
          <w:color w:val="000000" w:themeColor="text1"/>
        </w:rPr>
      </w:pPr>
      <w:bookmarkStart w:id="21" w:name="_Toc214453888"/>
      <w:r w:rsidRPr="00C921F8">
        <w:rPr>
          <w:rStyle w:val="Strong"/>
          <w:b/>
          <w:bCs/>
          <w:color w:val="000000" w:themeColor="text1"/>
        </w:rPr>
        <w:t>Why UGC matters:</w:t>
      </w:r>
      <w:bookmarkEnd w:id="21"/>
    </w:p>
    <w:p w:rsidR="004538C2" w:rsidRPr="00C921F8" w:rsidRDefault="004538C2" w:rsidP="004538C2">
      <w:pPr>
        <w:pStyle w:val="NormalWeb"/>
        <w:rPr>
          <w:color w:val="000000" w:themeColor="text1"/>
        </w:rPr>
      </w:pPr>
      <w:r w:rsidRPr="00C921F8">
        <w:rPr>
          <w:color w:val="000000" w:themeColor="text1"/>
        </w:rPr>
        <w:t xml:space="preserve">It reduces </w:t>
      </w:r>
      <w:r w:rsidRPr="00C921F8">
        <w:rPr>
          <w:rStyle w:val="Strong"/>
          <w:color w:val="000000" w:themeColor="text1"/>
        </w:rPr>
        <w:t>risk perception</w:t>
      </w:r>
      <w:r w:rsidRPr="00C921F8">
        <w:rPr>
          <w:color w:val="000000" w:themeColor="text1"/>
        </w:rPr>
        <w:t xml:space="preserve">, a major hurdle in tourism. When </w:t>
      </w:r>
      <w:proofErr w:type="spellStart"/>
      <w:r w:rsidRPr="00C921F8">
        <w:rPr>
          <w:color w:val="000000" w:themeColor="text1"/>
        </w:rPr>
        <w:t>travellers</w:t>
      </w:r>
      <w:proofErr w:type="spellEnd"/>
      <w:r w:rsidRPr="00C921F8">
        <w:rPr>
          <w:color w:val="000000" w:themeColor="text1"/>
        </w:rPr>
        <w:t xml:space="preserve"> see others enjoying a destination, they feel more confident that their experience will be similar. This aligns with Social Learning Theory (Bandura, 1977).</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2" w:name="_Toc214453889"/>
      <w:r w:rsidRPr="00C921F8">
        <w:rPr>
          <w:rStyle w:val="Strong"/>
          <w:b/>
          <w:bCs/>
          <w:color w:val="000000" w:themeColor="text1"/>
        </w:rPr>
        <w:t>3. The Rise of Short-Form Travel Itineraries</w:t>
      </w:r>
      <w:bookmarkEnd w:id="22"/>
    </w:p>
    <w:p w:rsidR="004538C2" w:rsidRPr="00C921F8" w:rsidRDefault="004538C2" w:rsidP="004538C2">
      <w:pPr>
        <w:pStyle w:val="NormalWeb"/>
        <w:rPr>
          <w:color w:val="000000" w:themeColor="text1"/>
        </w:rPr>
      </w:pPr>
      <w:r w:rsidRPr="00C921F8">
        <w:rPr>
          <w:color w:val="000000" w:themeColor="text1"/>
        </w:rPr>
        <w:t xml:space="preserve">One key finding is that Instagram and TikTok have changed how people plan trips. Instead of reading long articles, </w:t>
      </w:r>
      <w:proofErr w:type="spellStart"/>
      <w:r w:rsidRPr="00C921F8">
        <w:rPr>
          <w:color w:val="000000" w:themeColor="text1"/>
        </w:rPr>
        <w:t>travellers</w:t>
      </w:r>
      <w:proofErr w:type="spellEnd"/>
      <w:r w:rsidRPr="00C921F8">
        <w:rPr>
          <w:color w:val="000000" w:themeColor="text1"/>
        </w:rPr>
        <w:t xml:space="preserve"> now rely on:</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15-second “3 places to visit” Reels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 xml:space="preserve">30-second “Perfect 1-day itinerary” </w:t>
      </w:r>
      <w:proofErr w:type="spellStart"/>
      <w:r w:rsidRPr="00C921F8">
        <w:rPr>
          <w:rStyle w:val="Strong"/>
          <w:color w:val="000000" w:themeColor="text1"/>
        </w:rPr>
        <w:t>TikToks</w:t>
      </w:r>
      <w:proofErr w:type="spellEnd"/>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1-minute hotel walkthroughs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Quick food reviews</w:t>
      </w:r>
    </w:p>
    <w:p w:rsidR="004538C2" w:rsidRPr="00C921F8" w:rsidRDefault="004538C2" w:rsidP="004538C2">
      <w:pPr>
        <w:pStyle w:val="NormalWeb"/>
        <w:rPr>
          <w:color w:val="000000" w:themeColor="text1"/>
        </w:rPr>
      </w:pPr>
      <w:r w:rsidRPr="00C921F8">
        <w:rPr>
          <w:color w:val="000000" w:themeColor="text1"/>
        </w:rPr>
        <w:t>These micro-itineraries simplify planning, making destinations feel more accessible and less overwhelming.</w:t>
      </w:r>
    </w:p>
    <w:p w:rsidR="004538C2" w:rsidRPr="00C921F8" w:rsidRDefault="004538C2" w:rsidP="004538C2">
      <w:pPr>
        <w:pStyle w:val="NormalWeb"/>
        <w:rPr>
          <w:color w:val="000000" w:themeColor="text1"/>
        </w:rPr>
      </w:pPr>
      <w:r w:rsidRPr="00C921F8">
        <w:rPr>
          <w:color w:val="000000" w:themeColor="text1"/>
        </w:rPr>
        <w:t xml:space="preserve">This increases </w:t>
      </w: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a critical component of the Theory of Planned Behavior (Ajzen, 1991).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3" w:name="_Toc214453890"/>
      <w:r w:rsidRPr="00C921F8">
        <w:rPr>
          <w:rStyle w:val="Strong"/>
          <w:b/>
          <w:bCs/>
          <w:color w:val="000000" w:themeColor="text1"/>
        </w:rPr>
        <w:t>4. Social Validation and FOMO as Travel Drivers</w:t>
      </w:r>
      <w:bookmarkEnd w:id="23"/>
    </w:p>
    <w:p w:rsidR="004538C2" w:rsidRPr="00C921F8" w:rsidRDefault="004538C2" w:rsidP="004538C2">
      <w:pPr>
        <w:pStyle w:val="NormalWeb"/>
        <w:rPr>
          <w:color w:val="000000" w:themeColor="text1"/>
        </w:rPr>
      </w:pPr>
      <w:r w:rsidRPr="00C921F8">
        <w:rPr>
          <w:color w:val="000000" w:themeColor="text1"/>
        </w:rPr>
        <w:t xml:space="preserve">Travel is now heavily influenced by </w:t>
      </w:r>
      <w:r w:rsidRPr="00C921F8">
        <w:rPr>
          <w:rStyle w:val="Strong"/>
          <w:color w:val="000000" w:themeColor="text1"/>
        </w:rPr>
        <w:t>social validation metrics</w:t>
      </w:r>
      <w:r w:rsidRPr="00C921F8">
        <w:rPr>
          <w:color w:val="000000" w:themeColor="text1"/>
        </w:rPr>
        <w:t>, such as:</w:t>
      </w:r>
    </w:p>
    <w:p w:rsidR="004538C2" w:rsidRPr="00C921F8" w:rsidRDefault="004538C2" w:rsidP="004538C2">
      <w:pPr>
        <w:pStyle w:val="NormalWeb"/>
        <w:numPr>
          <w:ilvl w:val="0"/>
          <w:numId w:val="15"/>
        </w:numPr>
        <w:rPr>
          <w:color w:val="000000" w:themeColor="text1"/>
        </w:rPr>
      </w:pPr>
      <w:r w:rsidRPr="00C921F8">
        <w:rPr>
          <w:color w:val="000000" w:themeColor="text1"/>
        </w:rPr>
        <w:t>likes</w:t>
      </w:r>
    </w:p>
    <w:p w:rsidR="004538C2" w:rsidRPr="00C921F8" w:rsidRDefault="004538C2" w:rsidP="004538C2">
      <w:pPr>
        <w:pStyle w:val="NormalWeb"/>
        <w:numPr>
          <w:ilvl w:val="0"/>
          <w:numId w:val="15"/>
        </w:numPr>
        <w:rPr>
          <w:color w:val="000000" w:themeColor="text1"/>
        </w:rPr>
      </w:pPr>
      <w:r w:rsidRPr="00C921F8">
        <w:rPr>
          <w:color w:val="000000" w:themeColor="text1"/>
        </w:rPr>
        <w:t>comments</w:t>
      </w:r>
    </w:p>
    <w:p w:rsidR="004538C2" w:rsidRPr="00C921F8" w:rsidRDefault="004538C2" w:rsidP="004538C2">
      <w:pPr>
        <w:pStyle w:val="NormalWeb"/>
        <w:numPr>
          <w:ilvl w:val="0"/>
          <w:numId w:val="15"/>
        </w:numPr>
        <w:rPr>
          <w:color w:val="000000" w:themeColor="text1"/>
        </w:rPr>
      </w:pPr>
      <w:r w:rsidRPr="00C921F8">
        <w:rPr>
          <w:color w:val="000000" w:themeColor="text1"/>
        </w:rPr>
        <w:t>shares</w:t>
      </w:r>
    </w:p>
    <w:p w:rsidR="004538C2" w:rsidRPr="00C921F8" w:rsidRDefault="004538C2" w:rsidP="004538C2">
      <w:pPr>
        <w:pStyle w:val="NormalWeb"/>
        <w:numPr>
          <w:ilvl w:val="0"/>
          <w:numId w:val="15"/>
        </w:numPr>
        <w:rPr>
          <w:color w:val="000000" w:themeColor="text1"/>
        </w:rPr>
      </w:pPr>
      <w:r w:rsidRPr="00C921F8">
        <w:rPr>
          <w:color w:val="000000" w:themeColor="text1"/>
        </w:rPr>
        <w:lastRenderedPageBreak/>
        <w:t>reposts</w:t>
      </w:r>
    </w:p>
    <w:p w:rsidR="004538C2" w:rsidRPr="00C921F8" w:rsidRDefault="004538C2" w:rsidP="004538C2">
      <w:pPr>
        <w:pStyle w:val="NormalWeb"/>
        <w:numPr>
          <w:ilvl w:val="0"/>
          <w:numId w:val="15"/>
        </w:numPr>
        <w:rPr>
          <w:color w:val="000000" w:themeColor="text1"/>
        </w:rPr>
      </w:pPr>
      <w:r w:rsidRPr="00C921F8">
        <w:rPr>
          <w:color w:val="000000" w:themeColor="text1"/>
        </w:rPr>
        <w:t>saves</w:t>
      </w:r>
    </w:p>
    <w:p w:rsidR="004538C2" w:rsidRPr="00C921F8" w:rsidRDefault="004538C2" w:rsidP="004538C2">
      <w:pPr>
        <w:pStyle w:val="Heading3"/>
        <w:rPr>
          <w:color w:val="000000" w:themeColor="text1"/>
        </w:rPr>
      </w:pPr>
      <w:bookmarkStart w:id="24" w:name="_Toc214453891"/>
      <w:r w:rsidRPr="00C921F8">
        <w:rPr>
          <w:rStyle w:val="Strong"/>
          <w:b/>
          <w:bCs/>
          <w:color w:val="000000" w:themeColor="text1"/>
        </w:rPr>
        <w:t>FOMO (Fear of Missing Out)</w:t>
      </w:r>
      <w:bookmarkEnd w:id="24"/>
    </w:p>
    <w:p w:rsidR="004538C2" w:rsidRPr="00C921F8" w:rsidRDefault="004538C2" w:rsidP="004538C2">
      <w:pPr>
        <w:pStyle w:val="NormalWeb"/>
        <w:rPr>
          <w:color w:val="000000" w:themeColor="text1"/>
        </w:rPr>
      </w:pPr>
      <w:r w:rsidRPr="00C921F8">
        <w:rPr>
          <w:color w:val="000000" w:themeColor="text1"/>
        </w:rPr>
        <w:t xml:space="preserve">The findings confirm that FOMO is one of the strongest psychological triggers driving travel decisions. TikTok trends, such as “Places you must visit before you turn 30,” create a sense of urgency. Gen Z </w:t>
      </w:r>
      <w:proofErr w:type="spellStart"/>
      <w:r w:rsidRPr="00C921F8">
        <w:rPr>
          <w:color w:val="000000" w:themeColor="text1"/>
        </w:rPr>
        <w:t>travellers</w:t>
      </w:r>
      <w:proofErr w:type="spellEnd"/>
      <w:r w:rsidRPr="00C921F8">
        <w:rPr>
          <w:color w:val="000000" w:themeColor="text1"/>
        </w:rPr>
        <w:t>, especially, report that they book trips partly because they feel pressure to experience trending destinations before the trend dies (Prada, 2021).</w:t>
      </w:r>
    </w:p>
    <w:p w:rsidR="004538C2" w:rsidRPr="00C921F8" w:rsidRDefault="004538C2" w:rsidP="004538C2">
      <w:pPr>
        <w:pStyle w:val="NormalWeb"/>
        <w:rPr>
          <w:color w:val="000000" w:themeColor="text1"/>
        </w:rPr>
      </w:pPr>
      <w:r w:rsidRPr="00C921F8">
        <w:rPr>
          <w:color w:val="000000" w:themeColor="text1"/>
        </w:rPr>
        <w:t>This aligns with ELM’s “peripheral route,” where decisions are influenced by emotions rather than detailed cognitive evaluation.</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5" w:name="_Toc214453892"/>
      <w:r w:rsidRPr="00C921F8">
        <w:rPr>
          <w:rStyle w:val="Strong"/>
          <w:b/>
          <w:bCs/>
          <w:color w:val="000000" w:themeColor="text1"/>
        </w:rPr>
        <w:t>5. Influencer Marketing Shapes Destination Reputation</w:t>
      </w:r>
      <w:bookmarkEnd w:id="25"/>
    </w:p>
    <w:p w:rsidR="004538C2" w:rsidRPr="00C921F8" w:rsidRDefault="004538C2" w:rsidP="004538C2">
      <w:pPr>
        <w:pStyle w:val="NormalWeb"/>
        <w:rPr>
          <w:color w:val="000000" w:themeColor="text1"/>
        </w:rPr>
      </w:pPr>
      <w:r w:rsidRPr="00C921F8">
        <w:rPr>
          <w:color w:val="000000" w:themeColor="text1"/>
        </w:rPr>
        <w:t>Influencers significantly affect how destinations are perceived. Based on the reviewed cases:</w:t>
      </w:r>
    </w:p>
    <w:p w:rsidR="004538C2" w:rsidRPr="00C921F8" w:rsidRDefault="004538C2" w:rsidP="004538C2">
      <w:pPr>
        <w:pStyle w:val="Heading3"/>
        <w:rPr>
          <w:color w:val="000000" w:themeColor="text1"/>
        </w:rPr>
      </w:pPr>
      <w:bookmarkStart w:id="26" w:name="_Toc214453893"/>
      <w:r w:rsidRPr="00C921F8">
        <w:rPr>
          <w:rStyle w:val="Strong"/>
          <w:b/>
          <w:bCs/>
          <w:color w:val="000000" w:themeColor="text1"/>
        </w:rPr>
        <w:t>a. Mega Influencers</w:t>
      </w:r>
      <w:r w:rsidRPr="00C921F8">
        <w:rPr>
          <w:color w:val="000000" w:themeColor="text1"/>
        </w:rPr>
        <w:t xml:space="preserve"> (1M+ followers)</w:t>
      </w:r>
      <w:bookmarkEnd w:id="26"/>
    </w:p>
    <w:p w:rsidR="004538C2" w:rsidRPr="00C921F8" w:rsidRDefault="004538C2" w:rsidP="004538C2">
      <w:pPr>
        <w:pStyle w:val="NormalWeb"/>
        <w:rPr>
          <w:color w:val="000000" w:themeColor="text1"/>
        </w:rPr>
      </w:pPr>
      <w:r w:rsidRPr="00C921F8">
        <w:rPr>
          <w:color w:val="000000" w:themeColor="text1"/>
        </w:rPr>
        <w:t>They create global awareness but may not always result in high conversions.</w:t>
      </w:r>
    </w:p>
    <w:p w:rsidR="004538C2" w:rsidRPr="00C921F8" w:rsidRDefault="004538C2" w:rsidP="004538C2">
      <w:pPr>
        <w:pStyle w:val="Heading3"/>
        <w:rPr>
          <w:color w:val="000000" w:themeColor="text1"/>
        </w:rPr>
      </w:pPr>
      <w:bookmarkStart w:id="27" w:name="_Toc214453894"/>
      <w:r w:rsidRPr="00C921F8">
        <w:rPr>
          <w:rStyle w:val="Strong"/>
          <w:b/>
          <w:bCs/>
          <w:color w:val="000000" w:themeColor="text1"/>
        </w:rPr>
        <w:t>b. Micro Influencers</w:t>
      </w:r>
      <w:r w:rsidRPr="00C921F8">
        <w:rPr>
          <w:color w:val="000000" w:themeColor="text1"/>
        </w:rPr>
        <w:t xml:space="preserve"> (10k–100k followers)</w:t>
      </w:r>
      <w:bookmarkEnd w:id="27"/>
    </w:p>
    <w:p w:rsidR="004538C2" w:rsidRPr="00C921F8" w:rsidRDefault="004538C2" w:rsidP="004538C2">
      <w:pPr>
        <w:pStyle w:val="NormalWeb"/>
        <w:rPr>
          <w:color w:val="000000" w:themeColor="text1"/>
        </w:rPr>
      </w:pPr>
      <w:r w:rsidRPr="00C921F8">
        <w:rPr>
          <w:color w:val="000000" w:themeColor="text1"/>
        </w:rPr>
        <w:t>Tourism boards increasingly prefer micro-influencers for:</w:t>
      </w:r>
    </w:p>
    <w:p w:rsidR="004538C2" w:rsidRPr="00C921F8" w:rsidRDefault="004538C2" w:rsidP="004538C2">
      <w:pPr>
        <w:pStyle w:val="NormalWeb"/>
        <w:numPr>
          <w:ilvl w:val="0"/>
          <w:numId w:val="16"/>
        </w:numPr>
        <w:rPr>
          <w:color w:val="000000" w:themeColor="text1"/>
        </w:rPr>
      </w:pPr>
      <w:r w:rsidRPr="00C921F8">
        <w:rPr>
          <w:color w:val="000000" w:themeColor="text1"/>
        </w:rPr>
        <w:t>higher engagement rates</w:t>
      </w:r>
    </w:p>
    <w:p w:rsidR="004538C2" w:rsidRPr="00C921F8" w:rsidRDefault="004538C2" w:rsidP="004538C2">
      <w:pPr>
        <w:pStyle w:val="NormalWeb"/>
        <w:numPr>
          <w:ilvl w:val="0"/>
          <w:numId w:val="16"/>
        </w:numPr>
        <w:rPr>
          <w:color w:val="000000" w:themeColor="text1"/>
        </w:rPr>
      </w:pPr>
      <w:r w:rsidRPr="00C921F8">
        <w:rPr>
          <w:color w:val="000000" w:themeColor="text1"/>
        </w:rPr>
        <w:t>niche audience trust</w:t>
      </w:r>
    </w:p>
    <w:p w:rsidR="004538C2" w:rsidRPr="00C921F8" w:rsidRDefault="004538C2" w:rsidP="004538C2">
      <w:pPr>
        <w:pStyle w:val="NormalWeb"/>
        <w:numPr>
          <w:ilvl w:val="0"/>
          <w:numId w:val="16"/>
        </w:numPr>
        <w:rPr>
          <w:color w:val="000000" w:themeColor="text1"/>
        </w:rPr>
      </w:pPr>
      <w:r w:rsidRPr="00C921F8">
        <w:rPr>
          <w:color w:val="000000" w:themeColor="text1"/>
        </w:rPr>
        <w:t>relatable storytelling</w:t>
      </w:r>
    </w:p>
    <w:p w:rsidR="004538C2" w:rsidRPr="00C921F8" w:rsidRDefault="004538C2" w:rsidP="004538C2">
      <w:pPr>
        <w:pStyle w:val="Heading3"/>
        <w:rPr>
          <w:color w:val="000000" w:themeColor="text1"/>
        </w:rPr>
      </w:pPr>
      <w:bookmarkStart w:id="28" w:name="_Toc214453895"/>
      <w:r w:rsidRPr="00C921F8">
        <w:rPr>
          <w:rStyle w:val="Strong"/>
          <w:b/>
          <w:bCs/>
          <w:color w:val="000000" w:themeColor="text1"/>
        </w:rPr>
        <w:t>Case Example: Bali</w:t>
      </w:r>
      <w:bookmarkEnd w:id="28"/>
    </w:p>
    <w:p w:rsidR="004538C2" w:rsidRPr="00C921F8" w:rsidRDefault="004538C2" w:rsidP="004538C2">
      <w:pPr>
        <w:pStyle w:val="Normal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rsidR="004538C2" w:rsidRPr="00C921F8" w:rsidRDefault="004538C2" w:rsidP="004538C2">
      <w:pPr>
        <w:pStyle w:val="NormalWeb"/>
        <w:numPr>
          <w:ilvl w:val="0"/>
          <w:numId w:val="17"/>
        </w:numPr>
        <w:rPr>
          <w:color w:val="000000" w:themeColor="text1"/>
        </w:rPr>
      </w:pPr>
      <w:r w:rsidRPr="00C921F8">
        <w:rPr>
          <w:color w:val="000000" w:themeColor="text1"/>
        </w:rPr>
        <w:t>yoga retreats</w:t>
      </w:r>
    </w:p>
    <w:p w:rsidR="004538C2" w:rsidRPr="00C921F8" w:rsidRDefault="004538C2" w:rsidP="004538C2">
      <w:pPr>
        <w:pStyle w:val="NormalWeb"/>
        <w:numPr>
          <w:ilvl w:val="0"/>
          <w:numId w:val="17"/>
        </w:numPr>
        <w:rPr>
          <w:color w:val="000000" w:themeColor="text1"/>
        </w:rPr>
      </w:pPr>
      <w:r w:rsidRPr="00C921F8">
        <w:rPr>
          <w:color w:val="000000" w:themeColor="text1"/>
        </w:rPr>
        <w:t>coffee shops</w:t>
      </w:r>
    </w:p>
    <w:p w:rsidR="004538C2" w:rsidRPr="00C921F8" w:rsidRDefault="004538C2" w:rsidP="004538C2">
      <w:pPr>
        <w:pStyle w:val="NormalWeb"/>
        <w:numPr>
          <w:ilvl w:val="0"/>
          <w:numId w:val="17"/>
        </w:numPr>
        <w:rPr>
          <w:color w:val="000000" w:themeColor="text1"/>
        </w:rPr>
      </w:pPr>
      <w:r w:rsidRPr="00C921F8">
        <w:rPr>
          <w:color w:val="000000" w:themeColor="text1"/>
        </w:rPr>
        <w:t>aesthetic cafés</w:t>
      </w:r>
    </w:p>
    <w:p w:rsidR="004538C2" w:rsidRPr="00C921F8" w:rsidRDefault="004538C2" w:rsidP="004538C2">
      <w:pPr>
        <w:pStyle w:val="NormalWeb"/>
        <w:numPr>
          <w:ilvl w:val="0"/>
          <w:numId w:val="17"/>
        </w:numPr>
        <w:rPr>
          <w:color w:val="000000" w:themeColor="text1"/>
        </w:rPr>
      </w:pPr>
      <w:r w:rsidRPr="00C921F8">
        <w:rPr>
          <w:color w:val="000000" w:themeColor="text1"/>
        </w:rPr>
        <w:t>beaches</w:t>
      </w:r>
    </w:p>
    <w:p w:rsidR="004538C2" w:rsidRPr="00C921F8" w:rsidRDefault="004538C2" w:rsidP="004538C2">
      <w:pPr>
        <w:pStyle w:val="NormalWeb"/>
        <w:numPr>
          <w:ilvl w:val="0"/>
          <w:numId w:val="17"/>
        </w:numPr>
        <w:rPr>
          <w:color w:val="000000" w:themeColor="text1"/>
        </w:rPr>
      </w:pPr>
      <w:r w:rsidRPr="00C921F8">
        <w:rPr>
          <w:color w:val="000000" w:themeColor="text1"/>
        </w:rPr>
        <w:t>waterfalls</w:t>
      </w:r>
    </w:p>
    <w:p w:rsidR="004538C2" w:rsidRPr="00C921F8" w:rsidRDefault="004538C2" w:rsidP="004538C2">
      <w:pPr>
        <w:pStyle w:val="NormalWeb"/>
        <w:rPr>
          <w:color w:val="000000" w:themeColor="text1"/>
        </w:rPr>
      </w:pPr>
      <w:r w:rsidRPr="00C921F8">
        <w:rPr>
          <w:color w:val="000000" w:themeColor="text1"/>
        </w:rPr>
        <w:t>These posts created a viral ecosystem of travel content that encouraged tourists to replicate the same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9" w:name="_Toc214453896"/>
      <w:r w:rsidRPr="00C921F8">
        <w:rPr>
          <w:rStyle w:val="Strong"/>
          <w:b/>
          <w:bCs/>
          <w:color w:val="000000" w:themeColor="text1"/>
        </w:rPr>
        <w:lastRenderedPageBreak/>
        <w:t>6. Viral Trends Can Transform Destinations Overnight</w:t>
      </w:r>
      <w:bookmarkEnd w:id="29"/>
    </w:p>
    <w:p w:rsidR="004538C2" w:rsidRPr="00C921F8" w:rsidRDefault="004538C2" w:rsidP="004538C2">
      <w:pPr>
        <w:pStyle w:val="NormalWeb"/>
        <w:rPr>
          <w:color w:val="000000" w:themeColor="text1"/>
        </w:rPr>
      </w:pPr>
      <w:r w:rsidRPr="00C921F8">
        <w:rPr>
          <w:color w:val="000000" w:themeColor="text1"/>
        </w:rPr>
        <w:t>Some destinations experienced sudden tourism booms due to viral content:</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Neuschwanstein Castle (Germany)</w:t>
      </w:r>
      <w:r w:rsidRPr="00C921F8">
        <w:rPr>
          <w:color w:val="000000" w:themeColor="text1"/>
        </w:rPr>
        <w:t xml:space="preserve"> after a viral drone video on Instagram</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Nusa Penida (Indonesia)</w:t>
      </w:r>
      <w:r w:rsidRPr="00C921F8">
        <w:rPr>
          <w:color w:val="000000" w:themeColor="text1"/>
        </w:rPr>
        <w:t xml:space="preserve"> after TikTok travel challenges</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The “Pink Beach” in Komodo Island</w:t>
      </w:r>
      <w:r w:rsidRPr="00C921F8">
        <w:rPr>
          <w:color w:val="000000" w:themeColor="text1"/>
        </w:rPr>
        <w:t xml:space="preserve"> after a viral aesthetic Reel</w:t>
      </w:r>
    </w:p>
    <w:p w:rsidR="004538C2" w:rsidRPr="00C921F8" w:rsidRDefault="004538C2" w:rsidP="004538C2">
      <w:pPr>
        <w:pStyle w:val="NormalWeb"/>
        <w:numPr>
          <w:ilvl w:val="0"/>
          <w:numId w:val="18"/>
        </w:numPr>
        <w:rPr>
          <w:color w:val="000000" w:themeColor="text1"/>
        </w:rPr>
      </w:pPr>
      <w:proofErr w:type="spellStart"/>
      <w:r w:rsidRPr="00C921F8">
        <w:rPr>
          <w:rStyle w:val="Strong"/>
          <w:color w:val="000000" w:themeColor="text1"/>
        </w:rPr>
        <w:t>Chefchaouen</w:t>
      </w:r>
      <w:proofErr w:type="spellEnd"/>
      <w:r w:rsidRPr="00C921F8">
        <w:rPr>
          <w:rStyle w:val="Strong"/>
          <w:color w:val="000000" w:themeColor="text1"/>
        </w:rPr>
        <w:t xml:space="preserve"> (Morocco)</w:t>
      </w:r>
      <w:r w:rsidRPr="00C921F8">
        <w:rPr>
          <w:color w:val="000000" w:themeColor="text1"/>
        </w:rPr>
        <w:t xml:space="preserve"> because of Instagram photos of its blue-painted streets</w:t>
      </w:r>
    </w:p>
    <w:p w:rsidR="004538C2" w:rsidRPr="00C921F8" w:rsidRDefault="004538C2" w:rsidP="004538C2">
      <w:pPr>
        <w:pStyle w:val="NormalWeb"/>
        <w:rPr>
          <w:color w:val="000000" w:themeColor="text1"/>
        </w:rPr>
      </w:pPr>
      <w:r w:rsidRPr="00C921F8">
        <w:rPr>
          <w:color w:val="000000" w:themeColor="text1"/>
        </w:rPr>
        <w:t xml:space="preserve">These viral moments contributed to increased visitor </w:t>
      </w:r>
      <w:proofErr w:type="gramStart"/>
      <w:r w:rsidRPr="00C921F8">
        <w:rPr>
          <w:color w:val="000000" w:themeColor="text1"/>
        </w:rPr>
        <w:t>numbers, but</w:t>
      </w:r>
      <w:proofErr w:type="gramEnd"/>
      <w:r w:rsidRPr="00C921F8">
        <w:rPr>
          <w:color w:val="000000" w:themeColor="text1"/>
        </w:rPr>
        <w:t xml:space="preserve"> sometimes caused overcrowding and sustainability issues.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0" w:name="_Toc214453897"/>
      <w:r w:rsidRPr="00C921F8">
        <w:rPr>
          <w:rStyle w:val="Strong"/>
          <w:b/>
          <w:bCs/>
          <w:color w:val="000000" w:themeColor="text1"/>
        </w:rPr>
        <w:t>7. The Impact of Aesthetic Culture on Tourism Choices</w:t>
      </w:r>
      <w:bookmarkEnd w:id="30"/>
    </w:p>
    <w:p w:rsidR="004538C2" w:rsidRPr="00C921F8" w:rsidRDefault="004538C2" w:rsidP="004538C2">
      <w:pPr>
        <w:pStyle w:val="NormalWeb"/>
        <w:rPr>
          <w:color w:val="000000" w:themeColor="text1"/>
        </w:rPr>
      </w:pPr>
      <w:r w:rsidRPr="00C921F8">
        <w:rPr>
          <w:color w:val="000000" w:themeColor="text1"/>
        </w:rPr>
        <w:t xml:space="preserve">Instagram </w:t>
      </w:r>
      <w:proofErr w:type="spellStart"/>
      <w:r w:rsidRPr="00C921F8">
        <w:rPr>
          <w:color w:val="000000" w:themeColor="text1"/>
        </w:rPr>
        <w:t>popularised</w:t>
      </w:r>
      <w:proofErr w:type="spellEnd"/>
      <w:r w:rsidRPr="00C921F8">
        <w:rPr>
          <w:color w:val="000000" w:themeColor="text1"/>
        </w:rPr>
        <w:t xml:space="preserve"> the idea of “</w:t>
      </w:r>
      <w:proofErr w:type="spellStart"/>
      <w:r w:rsidRPr="00C921F8">
        <w:rPr>
          <w:color w:val="000000" w:themeColor="text1"/>
        </w:rPr>
        <w:t>Instagrammable</w:t>
      </w:r>
      <w:proofErr w:type="spellEnd"/>
      <w:r w:rsidRPr="00C921F8">
        <w:rPr>
          <w:color w:val="000000" w:themeColor="text1"/>
        </w:rPr>
        <w:t xml:space="preserve"> locations,” and TikTok accelerated it.</w:t>
      </w:r>
    </w:p>
    <w:p w:rsidR="004538C2" w:rsidRPr="00C921F8" w:rsidRDefault="004538C2" w:rsidP="004538C2">
      <w:pPr>
        <w:pStyle w:val="NormalWeb"/>
        <w:rPr>
          <w:color w:val="000000" w:themeColor="text1"/>
        </w:rPr>
      </w:pPr>
      <w:proofErr w:type="spellStart"/>
      <w:r w:rsidRPr="00C921F8">
        <w:rPr>
          <w:color w:val="000000" w:themeColor="text1"/>
        </w:rPr>
        <w:t>Travellers</w:t>
      </w:r>
      <w:proofErr w:type="spellEnd"/>
      <w:r w:rsidRPr="00C921F8">
        <w:rPr>
          <w:color w:val="000000" w:themeColor="text1"/>
        </w:rPr>
        <w:t xml:space="preserve"> now choose destinations based on:</w:t>
      </w:r>
    </w:p>
    <w:p w:rsidR="004538C2" w:rsidRPr="00C921F8" w:rsidRDefault="004538C2" w:rsidP="004538C2">
      <w:pPr>
        <w:pStyle w:val="NormalWeb"/>
        <w:numPr>
          <w:ilvl w:val="0"/>
          <w:numId w:val="19"/>
        </w:numPr>
        <w:rPr>
          <w:color w:val="000000" w:themeColor="text1"/>
        </w:rPr>
      </w:pPr>
      <w:r w:rsidRPr="00C921F8">
        <w:rPr>
          <w:color w:val="000000" w:themeColor="text1"/>
        </w:rPr>
        <w:t>photo-worthy spots</w:t>
      </w:r>
    </w:p>
    <w:p w:rsidR="004538C2" w:rsidRPr="00C921F8" w:rsidRDefault="004538C2" w:rsidP="004538C2">
      <w:pPr>
        <w:pStyle w:val="NormalWeb"/>
        <w:numPr>
          <w:ilvl w:val="0"/>
          <w:numId w:val="19"/>
        </w:numPr>
        <w:rPr>
          <w:color w:val="000000" w:themeColor="text1"/>
        </w:rPr>
      </w:pPr>
      <w:r w:rsidRPr="00C921F8">
        <w:rPr>
          <w:color w:val="000000" w:themeColor="text1"/>
        </w:rPr>
        <w:t>architecture</w:t>
      </w:r>
    </w:p>
    <w:p w:rsidR="004538C2" w:rsidRPr="00C921F8" w:rsidRDefault="004538C2" w:rsidP="004538C2">
      <w:pPr>
        <w:pStyle w:val="NormalWeb"/>
        <w:numPr>
          <w:ilvl w:val="0"/>
          <w:numId w:val="19"/>
        </w:numPr>
        <w:rPr>
          <w:color w:val="000000" w:themeColor="text1"/>
        </w:rPr>
      </w:pPr>
      <w:r w:rsidRPr="00C921F8">
        <w:rPr>
          <w:color w:val="000000" w:themeColor="text1"/>
        </w:rPr>
        <w:t>colors and lighting</w:t>
      </w:r>
    </w:p>
    <w:p w:rsidR="004538C2" w:rsidRPr="00C921F8" w:rsidRDefault="004538C2" w:rsidP="004538C2">
      <w:pPr>
        <w:pStyle w:val="NormalWeb"/>
        <w:numPr>
          <w:ilvl w:val="0"/>
          <w:numId w:val="19"/>
        </w:numPr>
        <w:rPr>
          <w:color w:val="000000" w:themeColor="text1"/>
        </w:rPr>
      </w:pPr>
      <w:r w:rsidRPr="00C921F8">
        <w:rPr>
          <w:color w:val="000000" w:themeColor="text1"/>
        </w:rPr>
        <w:t>unique backgrounds</w:t>
      </w:r>
    </w:p>
    <w:p w:rsidR="004538C2" w:rsidRPr="00C921F8" w:rsidRDefault="004538C2" w:rsidP="004538C2">
      <w:pPr>
        <w:pStyle w:val="NormalWeb"/>
        <w:numPr>
          <w:ilvl w:val="0"/>
          <w:numId w:val="19"/>
        </w:numPr>
        <w:rPr>
          <w:color w:val="000000" w:themeColor="text1"/>
        </w:rPr>
      </w:pPr>
      <w:r w:rsidRPr="00C921F8">
        <w:rPr>
          <w:color w:val="000000" w:themeColor="text1"/>
        </w:rPr>
        <w:t>trendy cafés and experiences</w:t>
      </w:r>
    </w:p>
    <w:p w:rsidR="004538C2" w:rsidRPr="00C921F8" w:rsidRDefault="004538C2" w:rsidP="004538C2">
      <w:pPr>
        <w:pStyle w:val="NormalWeb"/>
        <w:rPr>
          <w:color w:val="000000" w:themeColor="text1"/>
        </w:rPr>
      </w:pPr>
      <w:r w:rsidRPr="00C921F8">
        <w:rPr>
          <w:color w:val="000000" w:themeColor="text1"/>
        </w:rPr>
        <w:t>Destinations even redesign public spaces for aesthetic appeal because visually attractive places attract more tourists (Sheldon &amp; Dan, 2019).</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1" w:name="_Toc214453898"/>
      <w:r w:rsidRPr="00C921F8">
        <w:rPr>
          <w:rStyle w:val="Strong"/>
          <w:b/>
          <w:bCs/>
          <w:color w:val="000000" w:themeColor="text1"/>
        </w:rPr>
        <w:t>8. Trust in Influencer Reviews vs. Brand Advertising</w:t>
      </w:r>
      <w:bookmarkEnd w:id="31"/>
    </w:p>
    <w:p w:rsidR="004538C2" w:rsidRPr="00C921F8" w:rsidRDefault="004538C2" w:rsidP="004538C2">
      <w:pPr>
        <w:pStyle w:val="NormalWeb"/>
        <w:rPr>
          <w:color w:val="000000" w:themeColor="text1"/>
        </w:rPr>
      </w:pPr>
      <w:r w:rsidRPr="00C921F8">
        <w:rPr>
          <w:color w:val="000000" w:themeColor="text1"/>
        </w:rPr>
        <w:t xml:space="preserve">Findings show that </w:t>
      </w:r>
      <w:proofErr w:type="spellStart"/>
      <w:r w:rsidRPr="00C921F8">
        <w:rPr>
          <w:color w:val="000000" w:themeColor="text1"/>
        </w:rPr>
        <w:t>travellers</w:t>
      </w:r>
      <w:proofErr w:type="spellEnd"/>
      <w:r w:rsidRPr="00C921F8">
        <w:rPr>
          <w:color w:val="000000" w:themeColor="text1"/>
        </w:rPr>
        <w:t xml:space="preserve"> trust influencers far more than traditional advertisements because influencers offer:</w:t>
      </w:r>
    </w:p>
    <w:p w:rsidR="004538C2" w:rsidRPr="00C921F8" w:rsidRDefault="004538C2" w:rsidP="004538C2">
      <w:pPr>
        <w:pStyle w:val="NormalWeb"/>
        <w:numPr>
          <w:ilvl w:val="0"/>
          <w:numId w:val="20"/>
        </w:numPr>
        <w:rPr>
          <w:color w:val="000000" w:themeColor="text1"/>
        </w:rPr>
      </w:pPr>
      <w:r w:rsidRPr="00C921F8">
        <w:rPr>
          <w:color w:val="000000" w:themeColor="text1"/>
        </w:rPr>
        <w:t>personal opinions</w:t>
      </w:r>
    </w:p>
    <w:p w:rsidR="004538C2" w:rsidRPr="00C921F8" w:rsidRDefault="004538C2" w:rsidP="004538C2">
      <w:pPr>
        <w:pStyle w:val="NormalWeb"/>
        <w:numPr>
          <w:ilvl w:val="0"/>
          <w:numId w:val="20"/>
        </w:numPr>
        <w:rPr>
          <w:color w:val="000000" w:themeColor="text1"/>
        </w:rPr>
      </w:pPr>
      <w:r w:rsidRPr="00C921F8">
        <w:rPr>
          <w:color w:val="000000" w:themeColor="text1"/>
        </w:rPr>
        <w:t>behind-the-scenes views</w:t>
      </w:r>
    </w:p>
    <w:p w:rsidR="004538C2" w:rsidRPr="00C921F8" w:rsidRDefault="004538C2" w:rsidP="004538C2">
      <w:pPr>
        <w:pStyle w:val="NormalWeb"/>
        <w:numPr>
          <w:ilvl w:val="0"/>
          <w:numId w:val="20"/>
        </w:numPr>
        <w:rPr>
          <w:color w:val="000000" w:themeColor="text1"/>
        </w:rPr>
      </w:pPr>
      <w:r w:rsidRPr="00C921F8">
        <w:rPr>
          <w:color w:val="000000" w:themeColor="text1"/>
        </w:rPr>
        <w:t>budget breakdowns</w:t>
      </w:r>
    </w:p>
    <w:p w:rsidR="004538C2" w:rsidRPr="00C921F8" w:rsidRDefault="004538C2" w:rsidP="004538C2">
      <w:pPr>
        <w:pStyle w:val="NormalWeb"/>
        <w:numPr>
          <w:ilvl w:val="0"/>
          <w:numId w:val="20"/>
        </w:numPr>
        <w:rPr>
          <w:color w:val="000000" w:themeColor="text1"/>
        </w:rPr>
      </w:pPr>
      <w:r w:rsidRPr="00C921F8">
        <w:rPr>
          <w:color w:val="000000" w:themeColor="text1"/>
        </w:rPr>
        <w:t>honest pros and cons</w:t>
      </w:r>
    </w:p>
    <w:p w:rsidR="004538C2" w:rsidRPr="00C921F8" w:rsidRDefault="004538C2" w:rsidP="004538C2">
      <w:pPr>
        <w:pStyle w:val="NormalWeb"/>
        <w:rPr>
          <w:color w:val="000000" w:themeColor="text1"/>
        </w:rPr>
      </w:pPr>
      <w:r w:rsidRPr="00C921F8">
        <w:rPr>
          <w:color w:val="000000" w:themeColor="text1"/>
        </w:rPr>
        <w:t>This human-centered content appears more authentic than brand-generated materials, which are often perceived as overly polished.</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2" w:name="_Toc214453899"/>
      <w:r w:rsidRPr="00C921F8">
        <w:rPr>
          <w:rStyle w:val="Strong"/>
          <w:b/>
          <w:bCs/>
          <w:color w:val="000000" w:themeColor="text1"/>
        </w:rPr>
        <w:lastRenderedPageBreak/>
        <w:t>9. TikTok as a Tool for Budget Tourism</w:t>
      </w:r>
      <w:bookmarkEnd w:id="32"/>
    </w:p>
    <w:p w:rsidR="004538C2" w:rsidRPr="00C921F8" w:rsidRDefault="004538C2" w:rsidP="004538C2">
      <w:pPr>
        <w:pStyle w:val="NormalWeb"/>
        <w:rPr>
          <w:color w:val="000000" w:themeColor="text1"/>
        </w:rPr>
      </w:pPr>
      <w:r w:rsidRPr="00C921F8">
        <w:rPr>
          <w:color w:val="000000" w:themeColor="text1"/>
        </w:rPr>
        <w:t xml:space="preserve">An emerging finding is that TikTok is extremely influential for budget </w:t>
      </w:r>
      <w:proofErr w:type="spellStart"/>
      <w:r w:rsidRPr="00C921F8">
        <w:rPr>
          <w:color w:val="000000" w:themeColor="text1"/>
        </w:rPr>
        <w:t>travellers</w:t>
      </w:r>
      <w:proofErr w:type="spellEnd"/>
      <w:r w:rsidRPr="00C921F8">
        <w:rPr>
          <w:color w:val="000000" w:themeColor="text1"/>
        </w:rPr>
        <w:t>. Videos such as:</w:t>
      </w:r>
    </w:p>
    <w:p w:rsidR="004538C2" w:rsidRPr="00C921F8" w:rsidRDefault="004538C2" w:rsidP="004538C2">
      <w:pPr>
        <w:pStyle w:val="NormalWeb"/>
        <w:numPr>
          <w:ilvl w:val="0"/>
          <w:numId w:val="21"/>
        </w:numPr>
        <w:rPr>
          <w:color w:val="000000" w:themeColor="text1"/>
        </w:rPr>
      </w:pPr>
      <w:r w:rsidRPr="00C921F8">
        <w:rPr>
          <w:color w:val="000000" w:themeColor="text1"/>
        </w:rPr>
        <w:t>“Bali under $300”</w:t>
      </w:r>
    </w:p>
    <w:p w:rsidR="004538C2" w:rsidRPr="00C921F8" w:rsidRDefault="004538C2" w:rsidP="004538C2">
      <w:pPr>
        <w:pStyle w:val="NormalWeb"/>
        <w:numPr>
          <w:ilvl w:val="0"/>
          <w:numId w:val="21"/>
        </w:numPr>
        <w:rPr>
          <w:color w:val="000000" w:themeColor="text1"/>
        </w:rPr>
      </w:pPr>
      <w:r w:rsidRPr="00C921F8">
        <w:rPr>
          <w:color w:val="000000" w:themeColor="text1"/>
        </w:rPr>
        <w:t>“Budget trip to Vietnam”</w:t>
      </w:r>
    </w:p>
    <w:p w:rsidR="004538C2" w:rsidRPr="00C921F8" w:rsidRDefault="004538C2" w:rsidP="004538C2">
      <w:pPr>
        <w:pStyle w:val="NormalWeb"/>
        <w:numPr>
          <w:ilvl w:val="0"/>
          <w:numId w:val="21"/>
        </w:numPr>
        <w:rPr>
          <w:color w:val="000000" w:themeColor="text1"/>
        </w:rPr>
      </w:pPr>
      <w:r w:rsidRPr="00C921F8">
        <w:rPr>
          <w:color w:val="000000" w:themeColor="text1"/>
        </w:rPr>
        <w:t>“Cheapest cities in Europe for students”</w:t>
      </w:r>
    </w:p>
    <w:p w:rsidR="004538C2" w:rsidRPr="00C921F8" w:rsidRDefault="004538C2" w:rsidP="004538C2">
      <w:pPr>
        <w:pStyle w:val="NormalWeb"/>
        <w:rPr>
          <w:color w:val="000000" w:themeColor="text1"/>
        </w:rPr>
      </w:pPr>
      <w:r w:rsidRPr="00C921F8">
        <w:rPr>
          <w:color w:val="000000" w:themeColor="text1"/>
        </w:rPr>
        <w:t>are widely saved and shared. Budget-focused content receives higher engagement, likely because it reduces psychological barriers related to cost.</w:t>
      </w:r>
    </w:p>
    <w:p w:rsidR="004538C2" w:rsidRPr="00C921F8" w:rsidRDefault="004538C2" w:rsidP="004538C2">
      <w:pPr>
        <w:pStyle w:val="Heading1"/>
        <w:rPr>
          <w:rStyle w:val="Strong"/>
          <w:b/>
          <w:bCs/>
          <w:color w:val="000000" w:themeColor="text1"/>
        </w:rPr>
      </w:pPr>
    </w:p>
    <w:p w:rsidR="004538C2" w:rsidRPr="00C921F8" w:rsidRDefault="004538C2" w:rsidP="004538C2">
      <w:pPr>
        <w:pStyle w:val="Heading2"/>
        <w:rPr>
          <w:color w:val="000000" w:themeColor="text1"/>
        </w:rPr>
      </w:pPr>
      <w:bookmarkStart w:id="33" w:name="_Toc214453900"/>
      <w:r w:rsidRPr="00C921F8">
        <w:rPr>
          <w:rStyle w:val="Strong"/>
          <w:b/>
          <w:bCs/>
          <w:color w:val="000000" w:themeColor="text1"/>
        </w:rPr>
        <w:t>10. Emotional Storytelling Enhances Destination Appeal</w:t>
      </w:r>
      <w:bookmarkEnd w:id="33"/>
    </w:p>
    <w:p w:rsidR="004538C2" w:rsidRPr="00C921F8" w:rsidRDefault="004538C2" w:rsidP="004538C2">
      <w:pPr>
        <w:pStyle w:val="Normal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w:t>
      </w:r>
      <w:proofErr w:type="spellStart"/>
      <w:r w:rsidRPr="00C921F8">
        <w:rPr>
          <w:color w:val="000000" w:themeColor="text1"/>
        </w:rPr>
        <w:t>Gretzel</w:t>
      </w:r>
      <w:proofErr w:type="spellEnd"/>
      <w:r w:rsidRPr="00C921F8">
        <w:rPr>
          <w:color w:val="000000" w:themeColor="text1"/>
        </w:rPr>
        <w:t>, 2020). These stories allow viewers to imagine themselves having similar experiences, which enhances destination desirability through emotional simulation.</w:t>
      </w:r>
    </w:p>
    <w:p w:rsidR="004538C2" w:rsidRPr="00C921F8" w:rsidRDefault="004538C2" w:rsidP="004538C2">
      <w:pPr>
        <w:pStyle w:val="NormalWeb"/>
        <w:rPr>
          <w:color w:val="000000" w:themeColor="text1"/>
        </w:rPr>
      </w:pPr>
      <w:r w:rsidRPr="00C921F8">
        <w:rPr>
          <w:color w:val="000000" w:themeColor="text1"/>
        </w:rPr>
        <w:t>Emotional storytelling videos often highlight:</w:t>
      </w:r>
    </w:p>
    <w:p w:rsidR="004538C2" w:rsidRPr="00C921F8" w:rsidRDefault="004538C2" w:rsidP="004538C2">
      <w:pPr>
        <w:pStyle w:val="NormalWeb"/>
        <w:numPr>
          <w:ilvl w:val="0"/>
          <w:numId w:val="22"/>
        </w:numPr>
        <w:rPr>
          <w:color w:val="000000" w:themeColor="text1"/>
        </w:rPr>
      </w:pPr>
      <w:r w:rsidRPr="00C921F8">
        <w:rPr>
          <w:color w:val="000000" w:themeColor="text1"/>
        </w:rPr>
        <w:t>personal challenges</w:t>
      </w:r>
    </w:p>
    <w:p w:rsidR="004538C2" w:rsidRPr="00C921F8" w:rsidRDefault="004538C2" w:rsidP="004538C2">
      <w:pPr>
        <w:pStyle w:val="NormalWeb"/>
        <w:numPr>
          <w:ilvl w:val="0"/>
          <w:numId w:val="22"/>
        </w:numPr>
        <w:rPr>
          <w:color w:val="000000" w:themeColor="text1"/>
        </w:rPr>
      </w:pPr>
      <w:r w:rsidRPr="00C921F8">
        <w:rPr>
          <w:color w:val="000000" w:themeColor="text1"/>
        </w:rPr>
        <w:t>memorable moments</w:t>
      </w:r>
    </w:p>
    <w:p w:rsidR="004538C2" w:rsidRPr="00C921F8" w:rsidRDefault="004538C2" w:rsidP="004538C2">
      <w:pPr>
        <w:pStyle w:val="NormalWeb"/>
        <w:numPr>
          <w:ilvl w:val="0"/>
          <w:numId w:val="22"/>
        </w:numPr>
        <w:rPr>
          <w:color w:val="000000" w:themeColor="text1"/>
        </w:rPr>
      </w:pPr>
      <w:r w:rsidRPr="00C921F8">
        <w:rPr>
          <w:color w:val="000000" w:themeColor="text1"/>
        </w:rPr>
        <w:t>cultural encounters</w:t>
      </w:r>
    </w:p>
    <w:p w:rsidR="004538C2" w:rsidRPr="00C921F8" w:rsidRDefault="004538C2" w:rsidP="004538C2">
      <w:pPr>
        <w:pStyle w:val="NormalWeb"/>
        <w:numPr>
          <w:ilvl w:val="0"/>
          <w:numId w:val="22"/>
        </w:numPr>
        <w:rPr>
          <w:color w:val="000000" w:themeColor="text1"/>
        </w:rPr>
      </w:pPr>
      <w:r w:rsidRPr="00C921F8">
        <w:rPr>
          <w:color w:val="000000" w:themeColor="text1"/>
        </w:rPr>
        <w:t>food experiences</w:t>
      </w:r>
    </w:p>
    <w:p w:rsidR="004538C2" w:rsidRPr="00C921F8" w:rsidRDefault="004538C2" w:rsidP="004538C2">
      <w:pPr>
        <w:pStyle w:val="NormalWeb"/>
        <w:numPr>
          <w:ilvl w:val="0"/>
          <w:numId w:val="22"/>
        </w:numPr>
        <w:rPr>
          <w:color w:val="000000" w:themeColor="text1"/>
        </w:rPr>
      </w:pPr>
      <w:r w:rsidRPr="00C921F8">
        <w:rPr>
          <w:color w:val="000000" w:themeColor="text1"/>
        </w:rPr>
        <w:t>personal reflections</w:t>
      </w:r>
    </w:p>
    <w:p w:rsidR="004538C2" w:rsidRPr="00C921F8" w:rsidRDefault="004538C2" w:rsidP="004538C2">
      <w:pPr>
        <w:pStyle w:val="Normal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34" w:name="_Toc214453901"/>
      <w:r w:rsidRPr="00C921F8">
        <w:rPr>
          <w:rStyle w:val="Strong"/>
          <w:b/>
          <w:bCs/>
          <w:color w:val="000000" w:themeColor="text1"/>
        </w:rPr>
        <w:t>DISCUSSION</w:t>
      </w:r>
      <w:bookmarkEnd w:id="34"/>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The findings reveal a complex interplay between social media content, consumer psychology, and tourism </w:t>
      </w:r>
      <w:proofErr w:type="spellStart"/>
      <w:r w:rsidRPr="00C921F8">
        <w:rPr>
          <w:color w:val="000000" w:themeColor="text1"/>
        </w:rPr>
        <w:t>behaviour</w:t>
      </w:r>
      <w:proofErr w:type="spellEnd"/>
      <w:r w:rsidRPr="00C921F8">
        <w:rPr>
          <w:color w:val="000000" w:themeColor="text1"/>
        </w:rPr>
        <w:t>. Instagram and TikTok have become powerful tools not only for marketing but also for shaping culture, identity, and social belonging within travel communities.</w:t>
      </w:r>
    </w:p>
    <w:p w:rsidR="004538C2" w:rsidRPr="00C921F8" w:rsidRDefault="004538C2" w:rsidP="004538C2">
      <w:pPr>
        <w:pStyle w:val="Heading2"/>
        <w:rPr>
          <w:color w:val="000000" w:themeColor="text1"/>
        </w:rPr>
      </w:pPr>
      <w:bookmarkStart w:id="35" w:name="_Toc214453902"/>
      <w:r w:rsidRPr="00C921F8">
        <w:rPr>
          <w:rStyle w:val="Strong"/>
          <w:b/>
          <w:bCs/>
          <w:color w:val="000000" w:themeColor="text1"/>
        </w:rPr>
        <w:lastRenderedPageBreak/>
        <w:t>1. Social Media as a Psychological Travel Stimulus</w:t>
      </w:r>
      <w:bookmarkEnd w:id="35"/>
    </w:p>
    <w:p w:rsidR="004538C2" w:rsidRPr="00C921F8" w:rsidRDefault="004538C2" w:rsidP="004538C2">
      <w:pPr>
        <w:pStyle w:val="NormalWeb"/>
        <w:rPr>
          <w:color w:val="000000" w:themeColor="text1"/>
        </w:rPr>
      </w:pPr>
      <w:r w:rsidRPr="00C921F8">
        <w:rPr>
          <w:color w:val="000000" w:themeColor="text1"/>
        </w:rPr>
        <w:t xml:space="preserve">The study’s findings align with multiple consumer </w:t>
      </w:r>
      <w:proofErr w:type="spellStart"/>
      <w:r w:rsidRPr="00C921F8">
        <w:rPr>
          <w:color w:val="000000" w:themeColor="text1"/>
        </w:rPr>
        <w:t>behaviour</w:t>
      </w:r>
      <w:proofErr w:type="spellEnd"/>
      <w:r w:rsidRPr="00C921F8">
        <w:rPr>
          <w:color w:val="000000" w:themeColor="text1"/>
        </w:rPr>
        <w:t xml:space="preserve">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rsidR="004538C2" w:rsidRPr="00C921F8" w:rsidRDefault="004538C2" w:rsidP="004538C2">
      <w:pPr>
        <w:pStyle w:val="Normal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6" w:name="_Toc214453903"/>
      <w:r w:rsidRPr="00C921F8">
        <w:rPr>
          <w:rStyle w:val="Strong"/>
          <w:b/>
          <w:bCs/>
          <w:color w:val="000000" w:themeColor="text1"/>
        </w:rPr>
        <w:t>2. The Persuasive Power of Visuals</w:t>
      </w:r>
      <w:bookmarkEnd w:id="36"/>
    </w:p>
    <w:p w:rsidR="004538C2" w:rsidRPr="00C921F8" w:rsidRDefault="004538C2" w:rsidP="004538C2">
      <w:pPr>
        <w:pStyle w:val="NormalWeb"/>
        <w:rPr>
          <w:color w:val="000000" w:themeColor="text1"/>
        </w:rPr>
      </w:pPr>
      <w:r w:rsidRPr="00C921F8">
        <w:rPr>
          <w:color w:val="000000" w:themeColor="text1"/>
        </w:rPr>
        <w:t xml:space="preserve">The Elaboration Likelihood Model explains why </w:t>
      </w:r>
      <w:proofErr w:type="gramStart"/>
      <w:r w:rsidRPr="00C921F8">
        <w:rPr>
          <w:color w:val="000000" w:themeColor="text1"/>
        </w:rPr>
        <w:t>short-form</w:t>
      </w:r>
      <w:proofErr w:type="gramEnd"/>
      <w:r w:rsidRPr="00C921F8">
        <w:rPr>
          <w:color w:val="000000" w:themeColor="text1"/>
        </w:rPr>
        <w:t xml:space="preserve">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rsidR="004538C2" w:rsidRPr="00C921F8" w:rsidRDefault="004538C2" w:rsidP="004538C2">
      <w:pPr>
        <w:pStyle w:val="Normal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7" w:name="_Toc214453904"/>
      <w:r w:rsidRPr="00C921F8">
        <w:rPr>
          <w:rStyle w:val="Strong"/>
          <w:b/>
          <w:bCs/>
          <w:color w:val="000000" w:themeColor="text1"/>
        </w:rPr>
        <w:t>3. Authenticity vs. Curation</w:t>
      </w:r>
      <w:bookmarkEnd w:id="37"/>
    </w:p>
    <w:p w:rsidR="004538C2" w:rsidRPr="00C921F8" w:rsidRDefault="004538C2" w:rsidP="004538C2">
      <w:pPr>
        <w:pStyle w:val="NormalWeb"/>
        <w:rPr>
          <w:color w:val="000000" w:themeColor="text1"/>
        </w:rPr>
      </w:pPr>
      <w:r w:rsidRPr="00C921F8">
        <w:rPr>
          <w:color w:val="000000" w:themeColor="text1"/>
        </w:rPr>
        <w:t xml:space="preserve">One of the biggest contradictions revealed is the dual role of authenticity. On the one hand, </w:t>
      </w:r>
      <w:proofErr w:type="spellStart"/>
      <w:r w:rsidRPr="00C921F8">
        <w:rPr>
          <w:color w:val="000000" w:themeColor="text1"/>
        </w:rPr>
        <w:t>travellers</w:t>
      </w:r>
      <w:proofErr w:type="spellEnd"/>
      <w:r w:rsidRPr="00C921F8">
        <w:rPr>
          <w:color w:val="000000" w:themeColor="text1"/>
        </w:rPr>
        <w:t xml:space="preserve"> trust user-generated content because it appears real. On the other hand, much of this content is edited, staged, or influenced by sponsored partnerships. This creates a blurred line between genuine experience and curated reality.</w:t>
      </w:r>
    </w:p>
    <w:p w:rsidR="004538C2" w:rsidRPr="00C921F8" w:rsidRDefault="004538C2" w:rsidP="004538C2">
      <w:pPr>
        <w:pStyle w:val="Normal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8" w:name="_Toc214453905"/>
      <w:r w:rsidRPr="00C921F8">
        <w:rPr>
          <w:rStyle w:val="Strong"/>
          <w:b/>
          <w:bCs/>
          <w:color w:val="000000" w:themeColor="text1"/>
        </w:rPr>
        <w:t>4. Influence of Micro vs. Mega Influencers</w:t>
      </w:r>
      <w:bookmarkEnd w:id="38"/>
    </w:p>
    <w:p w:rsidR="004538C2" w:rsidRPr="00C921F8" w:rsidRDefault="004538C2" w:rsidP="004538C2">
      <w:pPr>
        <w:pStyle w:val="NormalWeb"/>
        <w:rPr>
          <w:color w:val="000000" w:themeColor="text1"/>
        </w:rPr>
      </w:pPr>
      <w:r w:rsidRPr="00C921F8">
        <w:rPr>
          <w:color w:val="000000" w:themeColor="text1"/>
        </w:rPr>
        <w:t>The findings reveal a shift in tourism marketing strategies:</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Mega influencers</w:t>
      </w:r>
      <w:r w:rsidRPr="00C921F8">
        <w:rPr>
          <w:color w:val="000000" w:themeColor="text1"/>
        </w:rPr>
        <w:t xml:space="preserve"> offer massive reach but lack relatability.</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Micro influencers</w:t>
      </w:r>
      <w:r w:rsidRPr="00C921F8">
        <w:rPr>
          <w:color w:val="000000" w:themeColor="text1"/>
        </w:rPr>
        <w:t xml:space="preserve"> offer trust, niche audiences, and higher engagement.</w:t>
      </w:r>
    </w:p>
    <w:p w:rsidR="004538C2" w:rsidRPr="00C921F8" w:rsidRDefault="004538C2" w:rsidP="004538C2">
      <w:pPr>
        <w:pStyle w:val="NormalWeb"/>
        <w:rPr>
          <w:color w:val="000000" w:themeColor="text1"/>
        </w:rPr>
      </w:pPr>
      <w:r w:rsidRPr="00C921F8">
        <w:rPr>
          <w:color w:val="000000" w:themeColor="text1"/>
        </w:rPr>
        <w:lastRenderedPageBreak/>
        <w:t>This shift reflects the growing importance of perceived authenticity in consumer decisions.</w:t>
      </w:r>
    </w:p>
    <w:p w:rsidR="004538C2" w:rsidRPr="00C921F8" w:rsidRDefault="004538C2" w:rsidP="004538C2">
      <w:pPr>
        <w:pStyle w:val="NormalWeb"/>
        <w:rPr>
          <w:color w:val="000000" w:themeColor="text1"/>
        </w:rPr>
      </w:pPr>
      <w:r w:rsidRPr="00C921F8">
        <w:rPr>
          <w:color w:val="000000" w:themeColor="text1"/>
        </w:rPr>
        <w:t xml:space="preserve">Destination marketing </w:t>
      </w:r>
      <w:proofErr w:type="spellStart"/>
      <w:r w:rsidRPr="00C921F8">
        <w:rPr>
          <w:color w:val="000000" w:themeColor="text1"/>
        </w:rPr>
        <w:t>organisations</w:t>
      </w:r>
      <w:proofErr w:type="spellEnd"/>
      <w:r w:rsidRPr="00C921F8">
        <w:rPr>
          <w:color w:val="000000" w:themeColor="text1"/>
        </w:rPr>
        <w:t xml:space="preserve"> increasingly invite micro-influencers because their content feels more achievable for the average </w:t>
      </w:r>
      <w:proofErr w:type="spellStart"/>
      <w:r w:rsidRPr="00C921F8">
        <w:rPr>
          <w:color w:val="000000" w:themeColor="text1"/>
        </w:rPr>
        <w:t>traveller</w:t>
      </w:r>
      <w:proofErr w:type="spellEnd"/>
      <w:r w:rsidRPr="00C921F8">
        <w:rPr>
          <w:color w:val="000000" w:themeColor="text1"/>
        </w:rPr>
        <w:t xml:space="preserve">, making their recommendations more persuasive (Sokolova &amp; </w:t>
      </w:r>
      <w:proofErr w:type="spellStart"/>
      <w:r w:rsidRPr="00C921F8">
        <w:rPr>
          <w:color w:val="000000" w:themeColor="text1"/>
        </w:rPr>
        <w:t>Kefi</w:t>
      </w:r>
      <w:proofErr w:type="spellEnd"/>
      <w:r w:rsidRPr="00C921F8">
        <w:rPr>
          <w:color w:val="000000" w:themeColor="text1"/>
        </w:rPr>
        <w:t>, 2020).</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9" w:name="_Toc214453906"/>
      <w:r w:rsidRPr="00C921F8">
        <w:rPr>
          <w:rStyle w:val="Strong"/>
          <w:b/>
          <w:bCs/>
          <w:color w:val="000000" w:themeColor="text1"/>
        </w:rPr>
        <w:t>5. Democratization and Globalization of Tourism</w:t>
      </w:r>
      <w:bookmarkEnd w:id="39"/>
    </w:p>
    <w:p w:rsidR="004538C2" w:rsidRPr="00C921F8" w:rsidRDefault="004538C2" w:rsidP="004538C2">
      <w:pPr>
        <w:pStyle w:val="NormalWeb"/>
        <w:rPr>
          <w:color w:val="000000" w:themeColor="text1"/>
        </w:rPr>
      </w:pPr>
      <w:r w:rsidRPr="00C921F8">
        <w:rPr>
          <w:color w:val="000000" w:themeColor="text1"/>
        </w:rPr>
        <w:t>Social media platforms have democratized tourism marketing:</w:t>
      </w:r>
    </w:p>
    <w:p w:rsidR="004538C2" w:rsidRPr="00C921F8" w:rsidRDefault="004538C2" w:rsidP="004538C2">
      <w:pPr>
        <w:pStyle w:val="NormalWeb"/>
        <w:numPr>
          <w:ilvl w:val="0"/>
          <w:numId w:val="30"/>
        </w:numPr>
        <w:rPr>
          <w:color w:val="000000" w:themeColor="text1"/>
        </w:rPr>
      </w:pPr>
      <w:r w:rsidRPr="00C921F8">
        <w:rPr>
          <w:color w:val="000000" w:themeColor="text1"/>
        </w:rPr>
        <w:t>Small destinations can gain global visibility.</w:t>
      </w:r>
    </w:p>
    <w:p w:rsidR="004538C2" w:rsidRPr="00C921F8" w:rsidRDefault="004538C2" w:rsidP="004538C2">
      <w:pPr>
        <w:pStyle w:val="NormalWeb"/>
        <w:numPr>
          <w:ilvl w:val="0"/>
          <w:numId w:val="30"/>
        </w:numPr>
        <w:rPr>
          <w:color w:val="000000" w:themeColor="text1"/>
        </w:rPr>
      </w:pPr>
      <w:r w:rsidRPr="00C921F8">
        <w:rPr>
          <w:color w:val="000000" w:themeColor="text1"/>
        </w:rPr>
        <w:t>Local businesses can promote themselves without major budgets.</w:t>
      </w:r>
    </w:p>
    <w:p w:rsidR="004538C2" w:rsidRPr="00C921F8" w:rsidRDefault="004538C2" w:rsidP="004538C2">
      <w:pPr>
        <w:pStyle w:val="NormalWeb"/>
        <w:numPr>
          <w:ilvl w:val="0"/>
          <w:numId w:val="30"/>
        </w:numPr>
        <w:rPr>
          <w:color w:val="000000" w:themeColor="text1"/>
        </w:rPr>
      </w:pPr>
      <w:r w:rsidRPr="00C921F8">
        <w:rPr>
          <w:color w:val="000000" w:themeColor="text1"/>
        </w:rPr>
        <w:t>Ordinary travelers can become influential tourism voices.</w:t>
      </w:r>
    </w:p>
    <w:p w:rsidR="004538C2" w:rsidRPr="00C921F8" w:rsidRDefault="004538C2" w:rsidP="004538C2">
      <w:pPr>
        <w:pStyle w:val="Normal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0" w:name="_Toc214453907"/>
      <w:r w:rsidRPr="00C921F8">
        <w:rPr>
          <w:rStyle w:val="Strong"/>
          <w:b/>
          <w:bCs/>
          <w:color w:val="000000" w:themeColor="text1"/>
        </w:rPr>
        <w:t>6. Challenges: Over-Tourism and Sustainability</w:t>
      </w:r>
      <w:bookmarkEnd w:id="40"/>
    </w:p>
    <w:p w:rsidR="004538C2" w:rsidRPr="00C921F8" w:rsidRDefault="004538C2" w:rsidP="004538C2">
      <w:pPr>
        <w:pStyle w:val="NormalWeb"/>
        <w:rPr>
          <w:color w:val="000000" w:themeColor="text1"/>
        </w:rPr>
      </w:pPr>
      <w:r w:rsidRPr="00C921F8">
        <w:rPr>
          <w:color w:val="000000" w:themeColor="text1"/>
        </w:rPr>
        <w:t>Viral content often drives sudden increases in visitors, leading to:</w:t>
      </w:r>
    </w:p>
    <w:p w:rsidR="004538C2" w:rsidRPr="00C921F8" w:rsidRDefault="004538C2" w:rsidP="004538C2">
      <w:pPr>
        <w:pStyle w:val="NormalWeb"/>
        <w:numPr>
          <w:ilvl w:val="0"/>
          <w:numId w:val="31"/>
        </w:numPr>
        <w:rPr>
          <w:color w:val="000000" w:themeColor="text1"/>
        </w:rPr>
      </w:pPr>
      <w:r w:rsidRPr="00C921F8">
        <w:rPr>
          <w:color w:val="000000" w:themeColor="text1"/>
        </w:rPr>
        <w:t>environmental degradation</w:t>
      </w:r>
    </w:p>
    <w:p w:rsidR="004538C2" w:rsidRPr="00C921F8" w:rsidRDefault="004538C2" w:rsidP="004538C2">
      <w:pPr>
        <w:pStyle w:val="NormalWeb"/>
        <w:numPr>
          <w:ilvl w:val="0"/>
          <w:numId w:val="31"/>
        </w:numPr>
        <w:rPr>
          <w:color w:val="000000" w:themeColor="text1"/>
        </w:rPr>
      </w:pPr>
      <w:r w:rsidRPr="00C921F8">
        <w:rPr>
          <w:color w:val="000000" w:themeColor="text1"/>
        </w:rPr>
        <w:t>cultural disturbance</w:t>
      </w:r>
    </w:p>
    <w:p w:rsidR="004538C2" w:rsidRPr="00C921F8" w:rsidRDefault="004538C2" w:rsidP="004538C2">
      <w:pPr>
        <w:pStyle w:val="NormalWeb"/>
        <w:numPr>
          <w:ilvl w:val="0"/>
          <w:numId w:val="31"/>
        </w:numPr>
        <w:rPr>
          <w:color w:val="000000" w:themeColor="text1"/>
        </w:rPr>
      </w:pPr>
      <w:r w:rsidRPr="00C921F8">
        <w:rPr>
          <w:color w:val="000000" w:themeColor="text1"/>
        </w:rPr>
        <w:t>infrastructure strain</w:t>
      </w:r>
    </w:p>
    <w:p w:rsidR="004538C2" w:rsidRPr="00C921F8" w:rsidRDefault="004538C2" w:rsidP="004538C2">
      <w:pPr>
        <w:pStyle w:val="NormalWeb"/>
        <w:numPr>
          <w:ilvl w:val="0"/>
          <w:numId w:val="31"/>
        </w:numPr>
        <w:rPr>
          <w:color w:val="000000" w:themeColor="text1"/>
        </w:rPr>
      </w:pPr>
      <w:r w:rsidRPr="00C921F8">
        <w:rPr>
          <w:color w:val="000000" w:themeColor="text1"/>
        </w:rPr>
        <w:t>loss of local identity</w:t>
      </w:r>
    </w:p>
    <w:p w:rsidR="004538C2" w:rsidRPr="00C921F8" w:rsidRDefault="004538C2" w:rsidP="00937A90">
      <w:pPr>
        <w:pStyle w:val="NormalWeb"/>
        <w:rPr>
          <w:rStyle w:val="Strong"/>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rsidR="004538C2" w:rsidRPr="00C921F8" w:rsidRDefault="004538C2" w:rsidP="004538C2">
      <w:pPr>
        <w:pStyle w:val="Heading2"/>
        <w:rPr>
          <w:color w:val="000000" w:themeColor="text1"/>
        </w:rPr>
      </w:pPr>
      <w:bookmarkStart w:id="41" w:name="_Toc214453908"/>
      <w:r w:rsidRPr="00C921F8">
        <w:rPr>
          <w:rStyle w:val="Strong"/>
          <w:b/>
          <w:bCs/>
          <w:color w:val="000000" w:themeColor="text1"/>
        </w:rPr>
        <w:t>7. The Impact of Emotional Storytelling on Travel Intentions</w:t>
      </w:r>
      <w:bookmarkEnd w:id="41"/>
    </w:p>
    <w:p w:rsidR="004538C2" w:rsidRPr="00C921F8" w:rsidRDefault="004538C2" w:rsidP="004538C2">
      <w:pPr>
        <w:pStyle w:val="Normal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rsidR="004538C2" w:rsidRPr="00C921F8" w:rsidRDefault="004538C2" w:rsidP="004538C2">
      <w:pPr>
        <w:pStyle w:val="Normal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Strong"/>
          <w:color w:val="000000" w:themeColor="text1"/>
        </w:rPr>
        <w:t>transportation theory</w:t>
      </w:r>
      <w:r w:rsidRPr="00C921F8">
        <w:rPr>
          <w:color w:val="000000" w:themeColor="text1"/>
        </w:rPr>
        <w:t>, where people become mentally immersed in a story and are more likely to adopt related attitudes (Green &amp; Brock, 2000).</w:t>
      </w:r>
    </w:p>
    <w:p w:rsidR="004538C2" w:rsidRPr="00C921F8" w:rsidRDefault="004538C2" w:rsidP="004538C2">
      <w:pPr>
        <w:pStyle w:val="Normal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rsidR="004538C2" w:rsidRPr="00C921F8" w:rsidRDefault="004538C2" w:rsidP="004538C2">
      <w:pPr>
        <w:pStyle w:val="NormalWeb"/>
        <w:numPr>
          <w:ilvl w:val="0"/>
          <w:numId w:val="32"/>
        </w:numPr>
        <w:rPr>
          <w:color w:val="000000" w:themeColor="text1"/>
        </w:rPr>
      </w:pPr>
      <w:r w:rsidRPr="00C921F8">
        <w:rPr>
          <w:color w:val="000000" w:themeColor="text1"/>
        </w:rPr>
        <w:t>self-discovery</w:t>
      </w:r>
    </w:p>
    <w:p w:rsidR="004538C2" w:rsidRPr="00C921F8" w:rsidRDefault="004538C2" w:rsidP="004538C2">
      <w:pPr>
        <w:pStyle w:val="NormalWeb"/>
        <w:numPr>
          <w:ilvl w:val="0"/>
          <w:numId w:val="32"/>
        </w:numPr>
        <w:rPr>
          <w:color w:val="000000" w:themeColor="text1"/>
        </w:rPr>
      </w:pPr>
      <w:r w:rsidRPr="00C921F8">
        <w:rPr>
          <w:color w:val="000000" w:themeColor="text1"/>
        </w:rPr>
        <w:t>healing</w:t>
      </w:r>
    </w:p>
    <w:p w:rsidR="004538C2" w:rsidRPr="00C921F8" w:rsidRDefault="004538C2" w:rsidP="004538C2">
      <w:pPr>
        <w:pStyle w:val="NormalWeb"/>
        <w:numPr>
          <w:ilvl w:val="0"/>
          <w:numId w:val="32"/>
        </w:numPr>
        <w:rPr>
          <w:color w:val="000000" w:themeColor="text1"/>
        </w:rPr>
      </w:pPr>
      <w:r w:rsidRPr="00C921F8">
        <w:rPr>
          <w:color w:val="000000" w:themeColor="text1"/>
        </w:rPr>
        <w:t>adventure</w:t>
      </w:r>
    </w:p>
    <w:p w:rsidR="004538C2" w:rsidRPr="00C921F8" w:rsidRDefault="004538C2" w:rsidP="004538C2">
      <w:pPr>
        <w:pStyle w:val="NormalWeb"/>
        <w:numPr>
          <w:ilvl w:val="0"/>
          <w:numId w:val="32"/>
        </w:numPr>
        <w:rPr>
          <w:color w:val="000000" w:themeColor="text1"/>
        </w:rPr>
      </w:pPr>
      <w:r w:rsidRPr="00C921F8">
        <w:rPr>
          <w:color w:val="000000" w:themeColor="text1"/>
        </w:rPr>
        <w:t>cultural curiosity</w:t>
      </w:r>
    </w:p>
    <w:p w:rsidR="004538C2" w:rsidRPr="00C921F8" w:rsidRDefault="004538C2" w:rsidP="004538C2">
      <w:pPr>
        <w:pStyle w:val="NormalWeb"/>
        <w:numPr>
          <w:ilvl w:val="0"/>
          <w:numId w:val="32"/>
        </w:numPr>
        <w:rPr>
          <w:color w:val="000000" w:themeColor="text1"/>
        </w:rPr>
      </w:pPr>
      <w:r w:rsidRPr="00C921F8">
        <w:rPr>
          <w:color w:val="000000" w:themeColor="text1"/>
        </w:rPr>
        <w:t>escape from routine</w:t>
      </w:r>
    </w:p>
    <w:p w:rsidR="004538C2" w:rsidRPr="00C921F8" w:rsidRDefault="004538C2" w:rsidP="004538C2">
      <w:pPr>
        <w:pStyle w:val="Normal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2" w:name="_Toc214453909"/>
      <w:r w:rsidRPr="00C921F8">
        <w:rPr>
          <w:rStyle w:val="Strong"/>
          <w:b/>
          <w:bCs/>
          <w:color w:val="000000" w:themeColor="text1"/>
        </w:rPr>
        <w:t>8. Destination Branding Through Aesthetic Culture</w:t>
      </w:r>
      <w:bookmarkEnd w:id="42"/>
    </w:p>
    <w:p w:rsidR="004538C2" w:rsidRPr="00C921F8" w:rsidRDefault="004538C2" w:rsidP="004538C2">
      <w:pPr>
        <w:pStyle w:val="NormalWeb"/>
        <w:rPr>
          <w:color w:val="000000" w:themeColor="text1"/>
        </w:rPr>
      </w:pPr>
      <w:r w:rsidRPr="00C921F8">
        <w:rPr>
          <w:color w:val="000000" w:themeColor="text1"/>
        </w:rPr>
        <w:t xml:space="preserve">Instagram has contributed to the rise of </w:t>
      </w:r>
      <w:r w:rsidRPr="00C921F8">
        <w:rPr>
          <w:rStyle w:val="Emphasis"/>
          <w:color w:val="000000" w:themeColor="text1"/>
        </w:rPr>
        <w:t>aesthetic culture</w:t>
      </w:r>
      <w:r w:rsidRPr="00C921F8">
        <w:rPr>
          <w:color w:val="000000" w:themeColor="text1"/>
        </w:rPr>
        <w:t xml:space="preserve"> in tourism. Destinations are often judged based on how “</w:t>
      </w:r>
      <w:proofErr w:type="spellStart"/>
      <w:r w:rsidRPr="00C921F8">
        <w:rPr>
          <w:color w:val="000000" w:themeColor="text1"/>
        </w:rPr>
        <w:t>Instagrammable</w:t>
      </w:r>
      <w:proofErr w:type="spellEnd"/>
      <w:r w:rsidRPr="00C921F8">
        <w:rPr>
          <w:color w:val="000000" w:themeColor="text1"/>
        </w:rPr>
        <w:t>” they appear, shaping both tourist expectations and business strategies. Restaurants design interiors for visual appeal, hotels build rooftop infinity pools, and cafés install neon signs or flower walls to attract attention online.</w:t>
      </w:r>
    </w:p>
    <w:p w:rsidR="004538C2" w:rsidRPr="00C921F8" w:rsidRDefault="004538C2" w:rsidP="004538C2">
      <w:pPr>
        <w:pStyle w:val="NormalWeb"/>
        <w:rPr>
          <w:color w:val="000000" w:themeColor="text1"/>
        </w:rPr>
      </w:pPr>
      <w:r w:rsidRPr="00C921F8">
        <w:rPr>
          <w:color w:val="000000" w:themeColor="text1"/>
        </w:rPr>
        <w:t xml:space="preserve">This reflects an emerging trend known as </w:t>
      </w:r>
      <w:r w:rsidRPr="00C921F8">
        <w:rPr>
          <w:rStyle w:val="Strong"/>
          <w:color w:val="000000" w:themeColor="text1"/>
        </w:rPr>
        <w:t>experience staging</w:t>
      </w:r>
      <w:r w:rsidRPr="00C921F8">
        <w:rPr>
          <w:color w:val="000000" w:themeColor="text1"/>
        </w:rPr>
        <w:t xml:space="preserve">, where businesses design environments specifically for digital consumption (Pine &amp; Gilmore, 2019). On TikTok, the same </w:t>
      </w:r>
      <w:proofErr w:type="gramStart"/>
      <w:r w:rsidRPr="00C921F8">
        <w:rPr>
          <w:color w:val="000000" w:themeColor="text1"/>
        </w:rPr>
        <w:t>principle</w:t>
      </w:r>
      <w:proofErr w:type="gramEnd"/>
      <w:r w:rsidRPr="00C921F8">
        <w:rPr>
          <w:color w:val="000000" w:themeColor="text1"/>
        </w:rPr>
        <w:t xml:space="preserve"> manifests through sound-based trends, transitions, and cinematic angles.</w:t>
      </w:r>
    </w:p>
    <w:p w:rsidR="004538C2" w:rsidRPr="00C921F8" w:rsidRDefault="004538C2" w:rsidP="004538C2">
      <w:pPr>
        <w:pStyle w:val="NormalWeb"/>
        <w:rPr>
          <w:color w:val="000000" w:themeColor="text1"/>
        </w:rPr>
      </w:pPr>
      <w:r w:rsidRPr="00C921F8">
        <w:rPr>
          <w:color w:val="000000" w:themeColor="text1"/>
        </w:rPr>
        <w:t>The implication is that tourism marketing now focuses more on:</w:t>
      </w:r>
    </w:p>
    <w:p w:rsidR="004538C2" w:rsidRPr="00C921F8" w:rsidRDefault="004538C2" w:rsidP="004538C2">
      <w:pPr>
        <w:pStyle w:val="NormalWeb"/>
        <w:numPr>
          <w:ilvl w:val="0"/>
          <w:numId w:val="33"/>
        </w:numPr>
        <w:rPr>
          <w:color w:val="000000" w:themeColor="text1"/>
        </w:rPr>
      </w:pPr>
      <w:r w:rsidRPr="00C921F8">
        <w:rPr>
          <w:color w:val="000000" w:themeColor="text1"/>
        </w:rPr>
        <w:t>aesthetics</w:t>
      </w:r>
    </w:p>
    <w:p w:rsidR="004538C2" w:rsidRPr="00C921F8" w:rsidRDefault="004538C2" w:rsidP="004538C2">
      <w:pPr>
        <w:pStyle w:val="NormalWeb"/>
        <w:numPr>
          <w:ilvl w:val="0"/>
          <w:numId w:val="33"/>
        </w:numPr>
        <w:rPr>
          <w:color w:val="000000" w:themeColor="text1"/>
        </w:rPr>
      </w:pPr>
      <w:r w:rsidRPr="00C921F8">
        <w:rPr>
          <w:color w:val="000000" w:themeColor="text1"/>
        </w:rPr>
        <w:t>uniqueness</w:t>
      </w:r>
    </w:p>
    <w:p w:rsidR="004538C2" w:rsidRPr="00C921F8" w:rsidRDefault="004538C2" w:rsidP="004538C2">
      <w:pPr>
        <w:pStyle w:val="NormalWeb"/>
        <w:numPr>
          <w:ilvl w:val="0"/>
          <w:numId w:val="33"/>
        </w:numPr>
        <w:rPr>
          <w:color w:val="000000" w:themeColor="text1"/>
        </w:rPr>
      </w:pPr>
      <w:r w:rsidRPr="00C921F8">
        <w:rPr>
          <w:color w:val="000000" w:themeColor="text1"/>
        </w:rPr>
        <w:t>content creation potential</w:t>
      </w:r>
    </w:p>
    <w:p w:rsidR="004538C2" w:rsidRPr="00C921F8" w:rsidRDefault="004538C2" w:rsidP="004538C2">
      <w:pPr>
        <w:pStyle w:val="Normal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3" w:name="_Toc214453910"/>
      <w:r w:rsidRPr="00C921F8">
        <w:rPr>
          <w:rStyle w:val="Strong"/>
          <w:b/>
          <w:bCs/>
          <w:color w:val="000000" w:themeColor="text1"/>
        </w:rPr>
        <w:t>9. Peer Validation and the Social Reward System</w:t>
      </w:r>
      <w:bookmarkEnd w:id="43"/>
    </w:p>
    <w:p w:rsidR="004538C2" w:rsidRPr="00C921F8" w:rsidRDefault="004538C2" w:rsidP="004538C2">
      <w:pPr>
        <w:pStyle w:val="Normal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Strong"/>
          <w:color w:val="000000" w:themeColor="text1"/>
        </w:rPr>
        <w:t>social rewards</w:t>
      </w:r>
      <w:r w:rsidRPr="00C921F8">
        <w:rPr>
          <w:color w:val="000000" w:themeColor="text1"/>
        </w:rPr>
        <w:t xml:space="preserve"> that reinforce travel </w:t>
      </w:r>
      <w:proofErr w:type="spellStart"/>
      <w:r w:rsidRPr="00C921F8">
        <w:rPr>
          <w:color w:val="000000" w:themeColor="text1"/>
        </w:rPr>
        <w:t>behaviour</w:t>
      </w:r>
      <w:proofErr w:type="spellEnd"/>
      <w:r w:rsidRPr="00C921F8">
        <w:rPr>
          <w:color w:val="000000" w:themeColor="text1"/>
        </w:rPr>
        <w:t xml:space="preserve">. Research suggests that posting travel content triggers dopamine responses </w:t>
      </w:r>
      <w:proofErr w:type="gramStart"/>
      <w:r w:rsidRPr="00C921F8">
        <w:rPr>
          <w:color w:val="000000" w:themeColor="text1"/>
        </w:rPr>
        <w:t>similar to</w:t>
      </w:r>
      <w:proofErr w:type="gramEnd"/>
      <w:r w:rsidRPr="00C921F8">
        <w:rPr>
          <w:color w:val="000000" w:themeColor="text1"/>
        </w:rPr>
        <w:t xml:space="preserve"> receiving social approval in real-life interactions (Sherman, 2016).</w:t>
      </w:r>
    </w:p>
    <w:p w:rsidR="004538C2" w:rsidRPr="00C921F8" w:rsidRDefault="004538C2" w:rsidP="004538C2">
      <w:pPr>
        <w:pStyle w:val="NormalWeb"/>
        <w:rPr>
          <w:color w:val="000000" w:themeColor="text1"/>
        </w:rPr>
      </w:pPr>
      <w:r w:rsidRPr="00C921F8">
        <w:rPr>
          <w:color w:val="000000" w:themeColor="text1"/>
        </w:rPr>
        <w:t xml:space="preserve">Thus, many </w:t>
      </w:r>
      <w:proofErr w:type="spellStart"/>
      <w:r w:rsidRPr="00C921F8">
        <w:rPr>
          <w:color w:val="000000" w:themeColor="text1"/>
        </w:rPr>
        <w:t>travellers</w:t>
      </w:r>
      <w:proofErr w:type="spellEnd"/>
      <w:r w:rsidRPr="00C921F8">
        <w:rPr>
          <w:color w:val="000000" w:themeColor="text1"/>
        </w:rPr>
        <w:t xml:space="preserve"> don’t just travel </w:t>
      </w:r>
      <w:r w:rsidRPr="00C921F8">
        <w:rPr>
          <w:rStyle w:val="Emphasis"/>
          <w:color w:val="000000" w:themeColor="text1"/>
        </w:rPr>
        <w:t>for themselves</w:t>
      </w:r>
      <w:r w:rsidRPr="00C921F8">
        <w:rPr>
          <w:color w:val="000000" w:themeColor="text1"/>
        </w:rPr>
        <w:t>; they travel to:</w:t>
      </w:r>
    </w:p>
    <w:p w:rsidR="004538C2" w:rsidRPr="00C921F8" w:rsidRDefault="004538C2" w:rsidP="004538C2">
      <w:pPr>
        <w:pStyle w:val="NormalWeb"/>
        <w:numPr>
          <w:ilvl w:val="0"/>
          <w:numId w:val="34"/>
        </w:numPr>
        <w:rPr>
          <w:color w:val="000000" w:themeColor="text1"/>
        </w:rPr>
      </w:pPr>
      <w:r w:rsidRPr="00C921F8">
        <w:rPr>
          <w:color w:val="000000" w:themeColor="text1"/>
        </w:rPr>
        <w:t>create content</w:t>
      </w:r>
    </w:p>
    <w:p w:rsidR="004538C2" w:rsidRPr="00C921F8" w:rsidRDefault="004538C2" w:rsidP="004538C2">
      <w:pPr>
        <w:pStyle w:val="NormalWeb"/>
        <w:numPr>
          <w:ilvl w:val="0"/>
          <w:numId w:val="34"/>
        </w:numPr>
        <w:rPr>
          <w:color w:val="000000" w:themeColor="text1"/>
        </w:rPr>
      </w:pPr>
      <w:r w:rsidRPr="00C921F8">
        <w:rPr>
          <w:color w:val="000000" w:themeColor="text1"/>
        </w:rPr>
        <w:lastRenderedPageBreak/>
        <w:t>gain validation</w:t>
      </w:r>
    </w:p>
    <w:p w:rsidR="004538C2" w:rsidRPr="00C921F8" w:rsidRDefault="004538C2" w:rsidP="004538C2">
      <w:pPr>
        <w:pStyle w:val="NormalWeb"/>
        <w:numPr>
          <w:ilvl w:val="0"/>
          <w:numId w:val="34"/>
        </w:numPr>
        <w:rPr>
          <w:color w:val="000000" w:themeColor="text1"/>
        </w:rPr>
      </w:pPr>
      <w:r w:rsidRPr="00C921F8">
        <w:rPr>
          <w:color w:val="000000" w:themeColor="text1"/>
        </w:rPr>
        <w:t>maintain social identity</w:t>
      </w:r>
    </w:p>
    <w:p w:rsidR="004538C2" w:rsidRPr="00C921F8" w:rsidRDefault="004538C2" w:rsidP="004538C2">
      <w:pPr>
        <w:pStyle w:val="NormalWeb"/>
        <w:numPr>
          <w:ilvl w:val="0"/>
          <w:numId w:val="34"/>
        </w:numPr>
        <w:rPr>
          <w:color w:val="000000" w:themeColor="text1"/>
        </w:rPr>
      </w:pPr>
      <w:r w:rsidRPr="00C921F8">
        <w:rPr>
          <w:color w:val="000000" w:themeColor="text1"/>
        </w:rPr>
        <w:t>showcase lifestyle</w:t>
      </w:r>
    </w:p>
    <w:p w:rsidR="004538C2" w:rsidRPr="00C921F8" w:rsidRDefault="004538C2" w:rsidP="004538C2">
      <w:pPr>
        <w:pStyle w:val="NormalWeb"/>
        <w:rPr>
          <w:color w:val="000000" w:themeColor="text1"/>
        </w:rPr>
      </w:pPr>
      <w:r w:rsidRPr="00C921F8">
        <w:rPr>
          <w:color w:val="000000" w:themeColor="text1"/>
        </w:rPr>
        <w:t xml:space="preserve">TikTok trends and Instagram aesthetics create social norms around what a “good vacation” looks like, reinforcing consumer </w:t>
      </w:r>
      <w:proofErr w:type="spellStart"/>
      <w:r w:rsidRPr="00C921F8">
        <w:rPr>
          <w:color w:val="000000" w:themeColor="text1"/>
        </w:rPr>
        <w:t>behaviours</w:t>
      </w:r>
      <w:proofErr w:type="spellEnd"/>
      <w:r w:rsidRPr="00C921F8">
        <w:rPr>
          <w:color w:val="000000" w:themeColor="text1"/>
        </w:rPr>
        <w:t xml:space="preserve"> that align with these norms.</w:t>
      </w:r>
    </w:p>
    <w:p w:rsidR="004538C2" w:rsidRPr="00C921F8" w:rsidRDefault="004538C2" w:rsidP="004538C2">
      <w:pPr>
        <w:pStyle w:val="NormalWeb"/>
        <w:rPr>
          <w:color w:val="000000" w:themeColor="text1"/>
        </w:rPr>
      </w:pPr>
      <w:r w:rsidRPr="00C921F8">
        <w:rPr>
          <w:color w:val="000000" w:themeColor="text1"/>
        </w:rPr>
        <w:t xml:space="preserve">This creates opportunities for destinations to align marketing with social motivations, but it also risks pushing </w:t>
      </w:r>
      <w:proofErr w:type="spellStart"/>
      <w:r w:rsidRPr="00C921F8">
        <w:rPr>
          <w:color w:val="000000" w:themeColor="text1"/>
        </w:rPr>
        <w:t>travellers</w:t>
      </w:r>
      <w:proofErr w:type="spellEnd"/>
      <w:r w:rsidRPr="00C921F8">
        <w:rPr>
          <w:color w:val="000000" w:themeColor="text1"/>
        </w:rPr>
        <w:t xml:space="preserve"> toward performative travel rather than meaningful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4" w:name="_Toc214453911"/>
      <w:r w:rsidRPr="00C921F8">
        <w:rPr>
          <w:rStyle w:val="Strong"/>
          <w:b/>
          <w:bCs/>
          <w:color w:val="000000" w:themeColor="text1"/>
        </w:rPr>
        <w:t>10. The Shift Toward “Hyper-Personalized” Travel Experiences</w:t>
      </w:r>
      <w:bookmarkEnd w:id="44"/>
    </w:p>
    <w:p w:rsidR="004538C2" w:rsidRPr="00C921F8" w:rsidRDefault="004538C2" w:rsidP="004538C2">
      <w:pPr>
        <w:pStyle w:val="NormalWeb"/>
        <w:rPr>
          <w:color w:val="000000" w:themeColor="text1"/>
        </w:rPr>
      </w:pPr>
      <w:r w:rsidRPr="00C921F8">
        <w:rPr>
          <w:color w:val="000000" w:themeColor="text1"/>
        </w:rPr>
        <w:t>Findings show that TikTok and Instagram encourage highly personalized, niche travel interests such as:</w:t>
      </w:r>
    </w:p>
    <w:p w:rsidR="004538C2" w:rsidRPr="00C921F8" w:rsidRDefault="004538C2" w:rsidP="004538C2">
      <w:pPr>
        <w:pStyle w:val="NormalWeb"/>
        <w:numPr>
          <w:ilvl w:val="0"/>
          <w:numId w:val="35"/>
        </w:numPr>
        <w:rPr>
          <w:color w:val="000000" w:themeColor="text1"/>
        </w:rPr>
      </w:pPr>
      <w:r w:rsidRPr="00C921F8">
        <w:rPr>
          <w:color w:val="000000" w:themeColor="text1"/>
        </w:rPr>
        <w:t>vegan cafés</w:t>
      </w:r>
    </w:p>
    <w:p w:rsidR="004538C2" w:rsidRPr="00C921F8" w:rsidRDefault="004538C2" w:rsidP="004538C2">
      <w:pPr>
        <w:pStyle w:val="NormalWeb"/>
        <w:numPr>
          <w:ilvl w:val="0"/>
          <w:numId w:val="35"/>
        </w:numPr>
        <w:rPr>
          <w:color w:val="000000" w:themeColor="text1"/>
        </w:rPr>
      </w:pPr>
      <w:r w:rsidRPr="00C921F8">
        <w:rPr>
          <w:color w:val="000000" w:themeColor="text1"/>
        </w:rPr>
        <w:t>vintage bookstores</w:t>
      </w:r>
    </w:p>
    <w:p w:rsidR="004538C2" w:rsidRPr="00C921F8" w:rsidRDefault="004538C2" w:rsidP="004538C2">
      <w:pPr>
        <w:pStyle w:val="NormalWeb"/>
        <w:numPr>
          <w:ilvl w:val="0"/>
          <w:numId w:val="35"/>
        </w:numPr>
        <w:rPr>
          <w:color w:val="000000" w:themeColor="text1"/>
        </w:rPr>
      </w:pPr>
      <w:r w:rsidRPr="00C921F8">
        <w:rPr>
          <w:color w:val="000000" w:themeColor="text1"/>
        </w:rPr>
        <w:t>anime-themed attractions</w:t>
      </w:r>
    </w:p>
    <w:p w:rsidR="004538C2" w:rsidRPr="00C921F8" w:rsidRDefault="004538C2" w:rsidP="004538C2">
      <w:pPr>
        <w:pStyle w:val="NormalWeb"/>
        <w:numPr>
          <w:ilvl w:val="0"/>
          <w:numId w:val="35"/>
        </w:numPr>
        <w:rPr>
          <w:color w:val="000000" w:themeColor="text1"/>
        </w:rPr>
      </w:pPr>
      <w:r w:rsidRPr="00C921F8">
        <w:rPr>
          <w:color w:val="000000" w:themeColor="text1"/>
        </w:rPr>
        <w:t>aesthetic rooftop bars</w:t>
      </w:r>
    </w:p>
    <w:p w:rsidR="004538C2" w:rsidRPr="00C921F8" w:rsidRDefault="004538C2" w:rsidP="004538C2">
      <w:pPr>
        <w:pStyle w:val="NormalWeb"/>
        <w:numPr>
          <w:ilvl w:val="0"/>
          <w:numId w:val="35"/>
        </w:numPr>
        <w:rPr>
          <w:color w:val="000000" w:themeColor="text1"/>
        </w:rPr>
      </w:pPr>
      <w:r w:rsidRPr="00C921F8">
        <w:rPr>
          <w:color w:val="000000" w:themeColor="text1"/>
        </w:rPr>
        <w:t>cultural workshops</w:t>
      </w:r>
    </w:p>
    <w:p w:rsidR="004538C2" w:rsidRPr="00C921F8" w:rsidRDefault="004538C2" w:rsidP="004538C2">
      <w:pPr>
        <w:pStyle w:val="NormalWeb"/>
        <w:rPr>
          <w:color w:val="000000" w:themeColor="text1"/>
        </w:rPr>
      </w:pPr>
      <w:r w:rsidRPr="00C921F8">
        <w:rPr>
          <w:color w:val="000000" w:themeColor="text1"/>
        </w:rPr>
        <w:t xml:space="preserve">This aligns with the </w:t>
      </w:r>
      <w:r w:rsidRPr="00C921F8">
        <w:rPr>
          <w:rStyle w:val="Strong"/>
          <w:color w:val="000000" w:themeColor="text1"/>
        </w:rPr>
        <w:t>long-tail theory</w:t>
      </w:r>
      <w:r w:rsidRPr="00C921F8">
        <w:rPr>
          <w:color w:val="000000" w:themeColor="text1"/>
        </w:rPr>
        <w:t>, where niche markets thrive in digital environments (Anderson, 2006).</w:t>
      </w:r>
    </w:p>
    <w:p w:rsidR="004538C2" w:rsidRPr="00C921F8" w:rsidRDefault="004538C2" w:rsidP="004538C2">
      <w:pPr>
        <w:pStyle w:val="NormalWeb"/>
        <w:rPr>
          <w:color w:val="000000" w:themeColor="text1"/>
        </w:rPr>
      </w:pPr>
      <w:r w:rsidRPr="00C921F8">
        <w:rPr>
          <w:color w:val="000000" w:themeColor="text1"/>
        </w:rPr>
        <w:t>Tourism marketing has adapted by promoting:</w:t>
      </w:r>
    </w:p>
    <w:p w:rsidR="004538C2" w:rsidRPr="00C921F8" w:rsidRDefault="004538C2" w:rsidP="004538C2">
      <w:pPr>
        <w:pStyle w:val="NormalWeb"/>
        <w:numPr>
          <w:ilvl w:val="0"/>
          <w:numId w:val="36"/>
        </w:numPr>
        <w:rPr>
          <w:color w:val="000000" w:themeColor="text1"/>
        </w:rPr>
      </w:pPr>
      <w:r w:rsidRPr="00C921F8">
        <w:rPr>
          <w:color w:val="000000" w:themeColor="text1"/>
        </w:rPr>
        <w:t>hyper-local experiences</w:t>
      </w:r>
    </w:p>
    <w:p w:rsidR="004538C2" w:rsidRPr="00C921F8" w:rsidRDefault="004538C2" w:rsidP="004538C2">
      <w:pPr>
        <w:pStyle w:val="NormalWeb"/>
        <w:numPr>
          <w:ilvl w:val="0"/>
          <w:numId w:val="36"/>
        </w:numPr>
        <w:rPr>
          <w:color w:val="000000" w:themeColor="text1"/>
        </w:rPr>
      </w:pPr>
      <w:r w:rsidRPr="00C921F8">
        <w:rPr>
          <w:color w:val="000000" w:themeColor="text1"/>
        </w:rPr>
        <w:t>community-led tours</w:t>
      </w:r>
    </w:p>
    <w:p w:rsidR="004538C2" w:rsidRPr="00C921F8" w:rsidRDefault="004538C2" w:rsidP="004538C2">
      <w:pPr>
        <w:pStyle w:val="NormalWeb"/>
        <w:numPr>
          <w:ilvl w:val="0"/>
          <w:numId w:val="36"/>
        </w:numPr>
        <w:rPr>
          <w:color w:val="000000" w:themeColor="text1"/>
        </w:rPr>
      </w:pPr>
      <w:r w:rsidRPr="00C921F8">
        <w:rPr>
          <w:color w:val="000000" w:themeColor="text1"/>
        </w:rPr>
        <w:t>personalized itineraries</w:t>
      </w:r>
    </w:p>
    <w:p w:rsidR="004538C2" w:rsidRPr="00C921F8" w:rsidRDefault="004538C2" w:rsidP="004538C2">
      <w:pPr>
        <w:pStyle w:val="NormalWeb"/>
        <w:numPr>
          <w:ilvl w:val="0"/>
          <w:numId w:val="36"/>
        </w:numPr>
        <w:rPr>
          <w:color w:val="000000" w:themeColor="text1"/>
        </w:rPr>
      </w:pPr>
      <w:r w:rsidRPr="00C921F8">
        <w:rPr>
          <w:color w:val="000000" w:themeColor="text1"/>
        </w:rPr>
        <w:t>niche travel interests</w:t>
      </w:r>
    </w:p>
    <w:p w:rsidR="004538C2" w:rsidRPr="00C921F8" w:rsidRDefault="004538C2" w:rsidP="004538C2">
      <w:pPr>
        <w:pStyle w:val="NormalWeb"/>
        <w:rPr>
          <w:color w:val="000000" w:themeColor="text1"/>
        </w:rPr>
      </w:pPr>
      <w:r w:rsidRPr="00C921F8">
        <w:rPr>
          <w:color w:val="000000" w:themeColor="text1"/>
        </w:rPr>
        <w:t>This shift benefits small businesses and marginalized communities that previously lacked visibility in mainstream tourism marketing.</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45" w:name="_Toc214453912"/>
      <w:r w:rsidRPr="00C921F8">
        <w:rPr>
          <w:rStyle w:val="Strong"/>
          <w:b/>
          <w:bCs/>
          <w:color w:val="000000" w:themeColor="text1"/>
        </w:rPr>
        <w:t>CONCLUSION</w:t>
      </w:r>
      <w:bookmarkEnd w:id="45"/>
    </w:p>
    <w:p w:rsidR="004538C2" w:rsidRPr="00C921F8" w:rsidRDefault="004538C2" w:rsidP="004538C2">
      <w:pPr>
        <w:pStyle w:val="NormalWeb"/>
        <w:rPr>
          <w:color w:val="000000" w:themeColor="text1"/>
        </w:rPr>
      </w:pPr>
      <w:r w:rsidRPr="00C921F8">
        <w:rPr>
          <w:color w:val="000000" w:themeColor="text1"/>
        </w:rPr>
        <w:t xml:space="preserve">The research clearly demonstrates that Instagram and TikTok have revolutionized the tourism industry by shaping how </w:t>
      </w:r>
      <w:proofErr w:type="spellStart"/>
      <w:r w:rsidRPr="00C921F8">
        <w:rPr>
          <w:color w:val="000000" w:themeColor="text1"/>
        </w:rPr>
        <w:t>travellers</w:t>
      </w:r>
      <w:proofErr w:type="spellEnd"/>
      <w:r w:rsidRPr="00C921F8">
        <w:rPr>
          <w:color w:val="000000" w:themeColor="text1"/>
        </w:rPr>
        <w:t xml:space="preserve"> discover, evaluate, and select destinations. These platforms influence </w:t>
      </w:r>
      <w:proofErr w:type="spellStart"/>
      <w:r w:rsidRPr="00C921F8">
        <w:rPr>
          <w:color w:val="000000" w:themeColor="text1"/>
        </w:rPr>
        <w:t>travellers’</w:t>
      </w:r>
      <w:proofErr w:type="spellEnd"/>
      <w:r w:rsidRPr="00C921F8">
        <w:rPr>
          <w:color w:val="000000" w:themeColor="text1"/>
        </w:rPr>
        <w:t xml:space="preserve"> emotions, expectations, motivations, and planning styles through visual content, narrative storytelling, peer validation, and algorithm-driven discovery.</w:t>
      </w:r>
    </w:p>
    <w:p w:rsidR="004538C2" w:rsidRPr="00C921F8" w:rsidRDefault="004538C2" w:rsidP="004538C2">
      <w:pPr>
        <w:pStyle w:val="NormalWeb"/>
        <w:rPr>
          <w:color w:val="000000" w:themeColor="text1"/>
        </w:rPr>
      </w:pPr>
      <w:r w:rsidRPr="00C921F8">
        <w:rPr>
          <w:color w:val="000000" w:themeColor="text1"/>
        </w:rPr>
        <w:lastRenderedPageBreak/>
        <w:t>The study highlights several key insights:</w:t>
      </w:r>
    </w:p>
    <w:p w:rsidR="004538C2" w:rsidRPr="00A365BB" w:rsidRDefault="004538C2" w:rsidP="004538C2">
      <w:pPr>
        <w:pStyle w:val="Heading3"/>
        <w:rPr>
          <w:color w:val="000000" w:themeColor="text1"/>
          <w:sz w:val="24"/>
          <w:szCs w:val="24"/>
        </w:rPr>
      </w:pPr>
      <w:bookmarkStart w:id="46" w:name="_Toc214453913"/>
      <w:r w:rsidRPr="00A365BB">
        <w:rPr>
          <w:rStyle w:val="Strong"/>
          <w:color w:val="000000" w:themeColor="text1"/>
          <w:sz w:val="24"/>
          <w:szCs w:val="24"/>
        </w:rPr>
        <w:t>1. Visual platforms dominate modern travel inspiration.</w:t>
      </w:r>
      <w:bookmarkEnd w:id="46"/>
    </w:p>
    <w:p w:rsidR="004538C2" w:rsidRPr="00A365BB" w:rsidRDefault="004538C2" w:rsidP="004538C2">
      <w:pPr>
        <w:pStyle w:val="NormalWeb"/>
        <w:rPr>
          <w:color w:val="000000" w:themeColor="text1"/>
        </w:rPr>
      </w:pPr>
      <w:proofErr w:type="spellStart"/>
      <w:r w:rsidRPr="00A365BB">
        <w:rPr>
          <w:color w:val="000000" w:themeColor="text1"/>
        </w:rPr>
        <w:t>Travellers</w:t>
      </w:r>
      <w:proofErr w:type="spellEnd"/>
      <w:r w:rsidRPr="00A365BB">
        <w:rPr>
          <w:color w:val="000000" w:themeColor="text1"/>
        </w:rPr>
        <w:t xml:space="preserve"> increasingly rely on short videos and aesthetic photos rather than brochures or traditional advertising.</w:t>
      </w:r>
    </w:p>
    <w:p w:rsidR="004538C2" w:rsidRPr="00A365BB" w:rsidRDefault="004538C2" w:rsidP="004538C2">
      <w:pPr>
        <w:pStyle w:val="Heading3"/>
        <w:rPr>
          <w:color w:val="000000" w:themeColor="text1"/>
          <w:sz w:val="24"/>
          <w:szCs w:val="24"/>
        </w:rPr>
      </w:pPr>
      <w:bookmarkStart w:id="47" w:name="_Toc214453914"/>
      <w:r w:rsidRPr="00A365BB">
        <w:rPr>
          <w:rStyle w:val="Strong"/>
          <w:color w:val="000000" w:themeColor="text1"/>
          <w:sz w:val="24"/>
          <w:szCs w:val="24"/>
        </w:rPr>
        <w:t xml:space="preserve">2. Consumer </w:t>
      </w:r>
      <w:proofErr w:type="spellStart"/>
      <w:r w:rsidRPr="00A365BB">
        <w:rPr>
          <w:rStyle w:val="Strong"/>
          <w:color w:val="000000" w:themeColor="text1"/>
          <w:sz w:val="24"/>
          <w:szCs w:val="24"/>
        </w:rPr>
        <w:t>behaviour</w:t>
      </w:r>
      <w:proofErr w:type="spellEnd"/>
      <w:r w:rsidRPr="00A365BB">
        <w:rPr>
          <w:rStyle w:val="Strong"/>
          <w:color w:val="000000" w:themeColor="text1"/>
          <w:sz w:val="24"/>
          <w:szCs w:val="24"/>
        </w:rPr>
        <w:t xml:space="preserve"> is shaped by psychological triggers.</w:t>
      </w:r>
      <w:bookmarkEnd w:id="47"/>
    </w:p>
    <w:p w:rsidR="004538C2" w:rsidRPr="00A365BB" w:rsidRDefault="004538C2" w:rsidP="004538C2">
      <w:pPr>
        <w:pStyle w:val="NormalWeb"/>
        <w:rPr>
          <w:color w:val="000000" w:themeColor="text1"/>
        </w:rPr>
      </w:pPr>
      <w:r w:rsidRPr="00A365BB">
        <w:rPr>
          <w:color w:val="000000" w:themeColor="text1"/>
        </w:rPr>
        <w:t>FOMO, social validation, peripheral persuasion, and emotional storytelling play major roles in influencing travel decisions.</w:t>
      </w:r>
    </w:p>
    <w:p w:rsidR="004538C2" w:rsidRPr="00A365BB" w:rsidRDefault="004538C2" w:rsidP="004538C2">
      <w:pPr>
        <w:pStyle w:val="Heading3"/>
        <w:rPr>
          <w:color w:val="000000" w:themeColor="text1"/>
          <w:sz w:val="24"/>
          <w:szCs w:val="24"/>
        </w:rPr>
      </w:pPr>
      <w:bookmarkStart w:id="48" w:name="_Toc214453915"/>
      <w:r w:rsidRPr="00A365BB">
        <w:rPr>
          <w:rStyle w:val="Strong"/>
          <w:color w:val="000000" w:themeColor="text1"/>
          <w:sz w:val="24"/>
          <w:szCs w:val="24"/>
        </w:rPr>
        <w:t>3. UGC and influencers drive trust and authenticity.</w:t>
      </w:r>
      <w:bookmarkEnd w:id="48"/>
    </w:p>
    <w:p w:rsidR="004538C2" w:rsidRPr="00A365BB" w:rsidRDefault="004538C2" w:rsidP="004538C2">
      <w:pPr>
        <w:pStyle w:val="NormalWeb"/>
        <w:rPr>
          <w:color w:val="000000" w:themeColor="text1"/>
        </w:rPr>
      </w:pPr>
      <w:r w:rsidRPr="00A365BB">
        <w:rPr>
          <w:color w:val="000000" w:themeColor="text1"/>
        </w:rPr>
        <w:t xml:space="preserve">Real people’s experiences matter more to </w:t>
      </w:r>
      <w:proofErr w:type="spellStart"/>
      <w:r w:rsidRPr="00A365BB">
        <w:rPr>
          <w:color w:val="000000" w:themeColor="text1"/>
        </w:rPr>
        <w:t>travellers</w:t>
      </w:r>
      <w:proofErr w:type="spellEnd"/>
      <w:r w:rsidRPr="00A365BB">
        <w:rPr>
          <w:color w:val="000000" w:themeColor="text1"/>
        </w:rPr>
        <w:t xml:space="preserve"> than polished brand messages.</w:t>
      </w:r>
    </w:p>
    <w:p w:rsidR="004538C2" w:rsidRPr="00A365BB" w:rsidRDefault="004538C2" w:rsidP="004538C2">
      <w:pPr>
        <w:pStyle w:val="Heading3"/>
        <w:rPr>
          <w:color w:val="000000" w:themeColor="text1"/>
          <w:sz w:val="24"/>
          <w:szCs w:val="24"/>
        </w:rPr>
      </w:pPr>
      <w:bookmarkStart w:id="49" w:name="_Toc214453916"/>
      <w:r w:rsidRPr="00A365BB">
        <w:rPr>
          <w:rStyle w:val="Strong"/>
          <w:color w:val="000000" w:themeColor="text1"/>
          <w:sz w:val="24"/>
          <w:szCs w:val="24"/>
        </w:rPr>
        <w:t>4. Social media both democratizes and complicates tourism.</w:t>
      </w:r>
      <w:bookmarkEnd w:id="49"/>
    </w:p>
    <w:p w:rsidR="004538C2" w:rsidRPr="00A365BB" w:rsidRDefault="004538C2" w:rsidP="004538C2">
      <w:pPr>
        <w:pStyle w:val="NormalWeb"/>
        <w:rPr>
          <w:color w:val="000000" w:themeColor="text1"/>
        </w:rPr>
      </w:pPr>
      <w:r w:rsidRPr="00A365BB">
        <w:rPr>
          <w:color w:val="000000" w:themeColor="text1"/>
        </w:rPr>
        <w:t>Small destinations gain visibility, but viral trends can cause over-tourism and sustainability issues.</w:t>
      </w:r>
    </w:p>
    <w:p w:rsidR="004538C2" w:rsidRPr="00A365BB" w:rsidRDefault="004538C2" w:rsidP="004538C2">
      <w:pPr>
        <w:pStyle w:val="Heading3"/>
        <w:rPr>
          <w:color w:val="000000" w:themeColor="text1"/>
          <w:sz w:val="24"/>
          <w:szCs w:val="24"/>
        </w:rPr>
      </w:pPr>
      <w:bookmarkStart w:id="50" w:name="_Toc214453917"/>
      <w:r w:rsidRPr="00A365BB">
        <w:rPr>
          <w:rStyle w:val="Strong"/>
          <w:color w:val="000000" w:themeColor="text1"/>
          <w:sz w:val="24"/>
          <w:szCs w:val="24"/>
        </w:rPr>
        <w:t>5. Aesthetic expectations shape travel motivations.</w:t>
      </w:r>
      <w:bookmarkEnd w:id="50"/>
    </w:p>
    <w:p w:rsidR="004538C2" w:rsidRPr="00A365BB" w:rsidRDefault="004538C2" w:rsidP="004538C2">
      <w:pPr>
        <w:pStyle w:val="NormalWeb"/>
        <w:rPr>
          <w:color w:val="000000" w:themeColor="text1"/>
        </w:rPr>
      </w:pPr>
      <w:r w:rsidRPr="00A365BB">
        <w:rPr>
          <w:color w:val="000000" w:themeColor="text1"/>
        </w:rPr>
        <w:t xml:space="preserve">Destinations often redesign experiences around </w:t>
      </w:r>
      <w:proofErr w:type="spellStart"/>
      <w:r w:rsidRPr="00A365BB">
        <w:rPr>
          <w:color w:val="000000" w:themeColor="text1"/>
        </w:rPr>
        <w:t>Instagrammability</w:t>
      </w:r>
      <w:proofErr w:type="spellEnd"/>
      <w:r w:rsidRPr="00A365BB">
        <w:rPr>
          <w:color w:val="000000" w:themeColor="text1"/>
        </w:rPr>
        <w:t xml:space="preserve"> to attract visitors.</w:t>
      </w:r>
    </w:p>
    <w:p w:rsidR="004538C2" w:rsidRPr="00A365BB" w:rsidRDefault="004538C2" w:rsidP="004538C2">
      <w:pPr>
        <w:pStyle w:val="Heading3"/>
        <w:rPr>
          <w:color w:val="000000" w:themeColor="text1"/>
          <w:sz w:val="24"/>
          <w:szCs w:val="24"/>
        </w:rPr>
      </w:pPr>
      <w:bookmarkStart w:id="51" w:name="_Toc214453918"/>
      <w:r w:rsidRPr="00A365BB">
        <w:rPr>
          <w:rStyle w:val="Strong"/>
          <w:color w:val="000000" w:themeColor="text1"/>
          <w:sz w:val="24"/>
          <w:szCs w:val="24"/>
        </w:rPr>
        <w:t>6. Ethical, cultural, and environmental concerns must be addressed.</w:t>
      </w:r>
      <w:bookmarkEnd w:id="51"/>
    </w:p>
    <w:p w:rsidR="004538C2" w:rsidRPr="00C921F8" w:rsidRDefault="004538C2" w:rsidP="004538C2">
      <w:pPr>
        <w:pStyle w:val="NormalWeb"/>
        <w:rPr>
          <w:color w:val="000000" w:themeColor="text1"/>
        </w:rPr>
      </w:pPr>
      <w:r w:rsidRPr="00C921F8">
        <w:rPr>
          <w:color w:val="000000" w:themeColor="text1"/>
        </w:rPr>
        <w:t>Responsible tourism communication is essential to manage expectations and protect local communities.</w:t>
      </w:r>
    </w:p>
    <w:p w:rsidR="004538C2" w:rsidRPr="00C921F8" w:rsidRDefault="004538C2" w:rsidP="004538C2">
      <w:pPr>
        <w:pStyle w:val="Normal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52" w:name="_Toc214453919"/>
      <w:r w:rsidRPr="00C921F8">
        <w:rPr>
          <w:rStyle w:val="Strong"/>
          <w:b/>
          <w:bCs/>
          <w:color w:val="000000" w:themeColor="text1"/>
        </w:rPr>
        <w:t>REFERENCES</w:t>
      </w:r>
      <w:bookmarkEnd w:id="52"/>
    </w:p>
    <w:p w:rsidR="004538C2" w:rsidRPr="00C921F8" w:rsidRDefault="004538C2" w:rsidP="004538C2">
      <w:pPr>
        <w:pStyle w:val="Normal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Emphasis"/>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Emphasis"/>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Emphasis"/>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Emphasis"/>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Emphasis"/>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Emphasis"/>
          <w:color w:val="000000" w:themeColor="text1"/>
        </w:rPr>
        <w:t>Journal of Tourism Futures, 6</w:t>
      </w:r>
      <w:r w:rsidRPr="00C921F8">
        <w:rPr>
          <w:color w:val="000000" w:themeColor="text1"/>
        </w:rPr>
        <w:t>(1).</w:t>
      </w:r>
      <w:r w:rsidRPr="00C921F8">
        <w:rPr>
          <w:color w:val="000000" w:themeColor="text1"/>
        </w:rPr>
        <w:br/>
      </w:r>
      <w:proofErr w:type="spellStart"/>
      <w:r w:rsidRPr="00C921F8">
        <w:rPr>
          <w:color w:val="000000" w:themeColor="text1"/>
        </w:rPr>
        <w:t>Gretzel</w:t>
      </w:r>
      <w:proofErr w:type="spellEnd"/>
      <w:r w:rsidRPr="00C921F8">
        <w:rPr>
          <w:color w:val="000000" w:themeColor="text1"/>
        </w:rPr>
        <w:t xml:space="preserve">, U. (2020). Social media and tourism behavior. </w:t>
      </w:r>
      <w:r w:rsidRPr="00C921F8">
        <w:rPr>
          <w:rStyle w:val="Emphasis"/>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Emphasis"/>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Emphasis"/>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Emphasis"/>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Emphasis"/>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Emphasis"/>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Emphasis"/>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Emphasis"/>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w:t>
      </w:r>
      <w:proofErr w:type="spellStart"/>
      <w:r w:rsidRPr="00C921F8">
        <w:rPr>
          <w:color w:val="000000" w:themeColor="text1"/>
        </w:rPr>
        <w:t>behaviour</w:t>
      </w:r>
      <w:proofErr w:type="spellEnd"/>
      <w:r w:rsidRPr="00C921F8">
        <w:rPr>
          <w:color w:val="000000" w:themeColor="text1"/>
        </w:rPr>
        <w:t xml:space="preserve"> in the age of social media. </w:t>
      </w:r>
      <w:r w:rsidRPr="00C921F8">
        <w:rPr>
          <w:rStyle w:val="Emphasis"/>
          <w:color w:val="000000" w:themeColor="text1"/>
        </w:rPr>
        <w:t>Current Issues in Tourism, 24</w:t>
      </w:r>
      <w:r w:rsidRPr="00C921F8">
        <w:rPr>
          <w:color w:val="000000" w:themeColor="text1"/>
        </w:rPr>
        <w:t>(12).</w:t>
      </w:r>
      <w:r w:rsidRPr="00C921F8">
        <w:rPr>
          <w:color w:val="000000" w:themeColor="text1"/>
        </w:rPr>
        <w:br/>
        <w:t xml:space="preserve">Sheldon, P., &amp; Dan, L. (2019). </w:t>
      </w:r>
      <w:proofErr w:type="spellStart"/>
      <w:r w:rsidRPr="00C921F8">
        <w:rPr>
          <w:color w:val="000000" w:themeColor="text1"/>
        </w:rPr>
        <w:t>Instagrammable</w:t>
      </w:r>
      <w:proofErr w:type="spellEnd"/>
      <w:r w:rsidRPr="00C921F8">
        <w:rPr>
          <w:color w:val="000000" w:themeColor="text1"/>
        </w:rPr>
        <w:t xml:space="preserve"> tourism and destination branding. </w:t>
      </w:r>
      <w:r w:rsidRPr="00C921F8">
        <w:rPr>
          <w:rStyle w:val="Emphasis"/>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Emphasis"/>
          <w:color w:val="000000" w:themeColor="text1"/>
        </w:rPr>
        <w:t>Psychology Today</w:t>
      </w:r>
      <w:r w:rsidRPr="00C921F8">
        <w:rPr>
          <w:color w:val="000000" w:themeColor="text1"/>
        </w:rPr>
        <w:t>.</w:t>
      </w:r>
      <w:r w:rsidRPr="00C921F8">
        <w:rPr>
          <w:color w:val="000000" w:themeColor="text1"/>
        </w:rPr>
        <w:br/>
        <w:t xml:space="preserve">Sokolova, K., &amp; </w:t>
      </w:r>
      <w:proofErr w:type="spellStart"/>
      <w:r w:rsidRPr="00C921F8">
        <w:rPr>
          <w:color w:val="000000" w:themeColor="text1"/>
        </w:rPr>
        <w:t>Kefi</w:t>
      </w:r>
      <w:proofErr w:type="spellEnd"/>
      <w:r w:rsidRPr="00C921F8">
        <w:rPr>
          <w:color w:val="000000" w:themeColor="text1"/>
        </w:rPr>
        <w:t xml:space="preserve">, H. (2020). Influencer credibility and consumer trust. </w:t>
      </w:r>
      <w:r w:rsidRPr="00C921F8">
        <w:rPr>
          <w:rStyle w:val="Emphasis"/>
          <w:color w:val="000000" w:themeColor="text1"/>
        </w:rPr>
        <w:t>Journal of Retailing and Consumer Services, 53</w:t>
      </w:r>
      <w:r w:rsidRPr="00C921F8">
        <w:rPr>
          <w:color w:val="000000" w:themeColor="text1"/>
        </w:rPr>
        <w:t>.</w:t>
      </w:r>
      <w:r w:rsidRPr="00C921F8">
        <w:rPr>
          <w:color w:val="000000" w:themeColor="text1"/>
        </w:rPr>
        <w:br/>
        <w:t xml:space="preserve">Statista. (2023). Social media usage and travel </w:t>
      </w:r>
      <w:proofErr w:type="spellStart"/>
      <w:r w:rsidRPr="00C921F8">
        <w:rPr>
          <w:color w:val="000000" w:themeColor="text1"/>
        </w:rPr>
        <w:t>behaviour</w:t>
      </w:r>
      <w:proofErr w:type="spellEnd"/>
      <w:r w:rsidRPr="00C921F8">
        <w:rPr>
          <w:color w:val="000000" w:themeColor="text1"/>
        </w:rPr>
        <w:t xml:space="preserve"> report.</w:t>
      </w:r>
      <w:r w:rsidRPr="00C921F8">
        <w:rPr>
          <w:color w:val="000000" w:themeColor="text1"/>
        </w:rPr>
        <w:br/>
        <w:t xml:space="preserve">Xiang, Z., &amp; </w:t>
      </w:r>
      <w:proofErr w:type="spellStart"/>
      <w:r w:rsidRPr="00C921F8">
        <w:rPr>
          <w:color w:val="000000" w:themeColor="text1"/>
        </w:rPr>
        <w:t>Gretzel</w:t>
      </w:r>
      <w:proofErr w:type="spellEnd"/>
      <w:r w:rsidRPr="00C921F8">
        <w:rPr>
          <w:color w:val="000000" w:themeColor="text1"/>
        </w:rPr>
        <w:t xml:space="preserve">, U. (2020). Social media’s role in tourism. </w:t>
      </w:r>
      <w:r w:rsidRPr="00C921F8">
        <w:rPr>
          <w:rStyle w:val="Emphasis"/>
          <w:color w:val="000000" w:themeColor="text1"/>
        </w:rPr>
        <w:t>Tourism Management, 79</w:t>
      </w:r>
      <w:r w:rsidRPr="00C921F8">
        <w:rPr>
          <w:color w:val="000000" w:themeColor="text1"/>
        </w:rPr>
        <w:t>.</w:t>
      </w:r>
    </w:p>
    <w:p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2A84" w:rsidRDefault="00EB2A84" w:rsidP="00186623">
      <w:pPr>
        <w:spacing w:after="0" w:line="240" w:lineRule="auto"/>
      </w:pPr>
      <w:r>
        <w:separator/>
      </w:r>
    </w:p>
  </w:endnote>
  <w:endnote w:type="continuationSeparator" w:id="0">
    <w:p w:rsidR="00EB2A84" w:rsidRDefault="00EB2A84" w:rsidP="0018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1579"/>
      <w:docPartObj>
        <w:docPartGallery w:val="Page Numbers (Bottom of Page)"/>
        <w:docPartUnique/>
      </w:docPartObj>
    </w:sdtPr>
    <w:sdtContent>
      <w:p w:rsidR="00186623" w:rsidRDefault="00B6627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86623" w:rsidRDefault="00186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2A84" w:rsidRDefault="00EB2A84" w:rsidP="00186623">
      <w:pPr>
        <w:spacing w:after="0" w:line="240" w:lineRule="auto"/>
      </w:pPr>
      <w:r>
        <w:separator/>
      </w:r>
    </w:p>
  </w:footnote>
  <w:footnote w:type="continuationSeparator" w:id="0">
    <w:p w:rsidR="00EB2A84" w:rsidRDefault="00EB2A84" w:rsidP="0018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23434">
    <w:abstractNumId w:val="17"/>
  </w:num>
  <w:num w:numId="2" w16cid:durableId="90129813">
    <w:abstractNumId w:val="29"/>
  </w:num>
  <w:num w:numId="3" w16cid:durableId="678580057">
    <w:abstractNumId w:val="8"/>
  </w:num>
  <w:num w:numId="4" w16cid:durableId="1678967771">
    <w:abstractNumId w:val="31"/>
  </w:num>
  <w:num w:numId="5" w16cid:durableId="163789862">
    <w:abstractNumId w:val="3"/>
  </w:num>
  <w:num w:numId="6" w16cid:durableId="2142846274">
    <w:abstractNumId w:val="12"/>
  </w:num>
  <w:num w:numId="7" w16cid:durableId="1783182807">
    <w:abstractNumId w:val="34"/>
  </w:num>
  <w:num w:numId="8" w16cid:durableId="1454009715">
    <w:abstractNumId w:val="5"/>
  </w:num>
  <w:num w:numId="9" w16cid:durableId="236402059">
    <w:abstractNumId w:val="13"/>
  </w:num>
  <w:num w:numId="10" w16cid:durableId="1328900869">
    <w:abstractNumId w:val="16"/>
  </w:num>
  <w:num w:numId="11" w16cid:durableId="635985758">
    <w:abstractNumId w:val="32"/>
  </w:num>
  <w:num w:numId="12" w16cid:durableId="1850559207">
    <w:abstractNumId w:val="6"/>
  </w:num>
  <w:num w:numId="13" w16cid:durableId="1139688981">
    <w:abstractNumId w:val="9"/>
  </w:num>
  <w:num w:numId="14" w16cid:durableId="90787561">
    <w:abstractNumId w:val="35"/>
  </w:num>
  <w:num w:numId="15" w16cid:durableId="392697055">
    <w:abstractNumId w:val="0"/>
  </w:num>
  <w:num w:numId="16" w16cid:durableId="1902790827">
    <w:abstractNumId w:val="30"/>
  </w:num>
  <w:num w:numId="17" w16cid:durableId="874385121">
    <w:abstractNumId w:val="20"/>
  </w:num>
  <w:num w:numId="18" w16cid:durableId="1894735429">
    <w:abstractNumId w:val="14"/>
  </w:num>
  <w:num w:numId="19" w16cid:durableId="1783920324">
    <w:abstractNumId w:val="36"/>
  </w:num>
  <w:num w:numId="20" w16cid:durableId="1337264819">
    <w:abstractNumId w:val="22"/>
  </w:num>
  <w:num w:numId="21" w16cid:durableId="1023483323">
    <w:abstractNumId w:val="28"/>
  </w:num>
  <w:num w:numId="22" w16cid:durableId="223875566">
    <w:abstractNumId w:val="18"/>
  </w:num>
  <w:num w:numId="23" w16cid:durableId="966936957">
    <w:abstractNumId w:val="23"/>
  </w:num>
  <w:num w:numId="24" w16cid:durableId="1861233870">
    <w:abstractNumId w:val="11"/>
  </w:num>
  <w:num w:numId="25" w16cid:durableId="1028526921">
    <w:abstractNumId w:val="24"/>
  </w:num>
  <w:num w:numId="26" w16cid:durableId="338578491">
    <w:abstractNumId w:val="38"/>
  </w:num>
  <w:num w:numId="27" w16cid:durableId="289871028">
    <w:abstractNumId w:val="7"/>
  </w:num>
  <w:num w:numId="28" w16cid:durableId="1408763694">
    <w:abstractNumId w:val="1"/>
  </w:num>
  <w:num w:numId="29" w16cid:durableId="837816569">
    <w:abstractNumId w:val="15"/>
  </w:num>
  <w:num w:numId="30" w16cid:durableId="634337159">
    <w:abstractNumId w:val="25"/>
  </w:num>
  <w:num w:numId="31" w16cid:durableId="52122037">
    <w:abstractNumId w:val="19"/>
  </w:num>
  <w:num w:numId="32" w16cid:durableId="991180524">
    <w:abstractNumId w:val="21"/>
  </w:num>
  <w:num w:numId="33" w16cid:durableId="1119379170">
    <w:abstractNumId w:val="37"/>
  </w:num>
  <w:num w:numId="34" w16cid:durableId="805467469">
    <w:abstractNumId w:val="2"/>
  </w:num>
  <w:num w:numId="35" w16cid:durableId="2001229242">
    <w:abstractNumId w:val="33"/>
  </w:num>
  <w:num w:numId="36" w16cid:durableId="1248685946">
    <w:abstractNumId w:val="10"/>
  </w:num>
  <w:num w:numId="37" w16cid:durableId="848837341">
    <w:abstractNumId w:val="26"/>
  </w:num>
  <w:num w:numId="38" w16cid:durableId="21248727">
    <w:abstractNumId w:val="27"/>
  </w:num>
  <w:num w:numId="39" w16cid:durableId="51927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7318"/>
    <w:rsid w:val="000966C7"/>
    <w:rsid w:val="00163C8D"/>
    <w:rsid w:val="001802BB"/>
    <w:rsid w:val="00186623"/>
    <w:rsid w:val="00204B37"/>
    <w:rsid w:val="00293B16"/>
    <w:rsid w:val="00337379"/>
    <w:rsid w:val="004538C2"/>
    <w:rsid w:val="004B693D"/>
    <w:rsid w:val="00561CD8"/>
    <w:rsid w:val="005A251B"/>
    <w:rsid w:val="005D4F20"/>
    <w:rsid w:val="008C59DE"/>
    <w:rsid w:val="00931B51"/>
    <w:rsid w:val="00937A90"/>
    <w:rsid w:val="0098481B"/>
    <w:rsid w:val="00A2369C"/>
    <w:rsid w:val="00A273F8"/>
    <w:rsid w:val="00A365BB"/>
    <w:rsid w:val="00A708AA"/>
    <w:rsid w:val="00A8774E"/>
    <w:rsid w:val="00AF5ABB"/>
    <w:rsid w:val="00B26E9D"/>
    <w:rsid w:val="00B66270"/>
    <w:rsid w:val="00C921F8"/>
    <w:rsid w:val="00CB4056"/>
    <w:rsid w:val="00D91BCB"/>
    <w:rsid w:val="00E70B41"/>
    <w:rsid w:val="00EB2A84"/>
    <w:rsid w:val="00F41090"/>
    <w:rsid w:val="00F53663"/>
    <w:rsid w:val="00FE7B3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7B598"/>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19</Pages>
  <Words>5124</Words>
  <Characters>29210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15</cp:revision>
  <dcterms:created xsi:type="dcterms:W3CDTF">2025-11-18T15:41:00Z</dcterms:created>
  <dcterms:modified xsi:type="dcterms:W3CDTF">2025-11-29T16:22:00Z</dcterms:modified>
</cp:coreProperties>
</file>